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1" w:rsidRDefault="00BB1561" w:rsidP="00C64706">
      <w:pPr>
        <w:keepNext/>
        <w:keepLines/>
        <w:ind w:left="2124" w:firstLine="708"/>
        <w:jc w:val="right"/>
      </w:pPr>
      <w:r>
        <w:t xml:space="preserve">                                                                             </w:t>
      </w:r>
      <w:r w:rsidR="00DF7AE4">
        <w:t xml:space="preserve">          </w:t>
      </w:r>
      <w:r>
        <w:t>Приложение</w:t>
      </w:r>
    </w:p>
    <w:p w:rsidR="00BB1561" w:rsidRDefault="00DF7AE4" w:rsidP="00DF7AE4">
      <w:pPr>
        <w:keepNext/>
        <w:keepLines/>
      </w:pPr>
      <w:r>
        <w:t xml:space="preserve">              </w:t>
      </w:r>
      <w:r w:rsidR="00BB1561">
        <w:t xml:space="preserve">                                                                               </w:t>
      </w:r>
      <w:r>
        <w:t xml:space="preserve">                                         к </w:t>
      </w:r>
      <w:r w:rsidR="00BB1561">
        <w:t xml:space="preserve">Решению                                                                                                                                                  </w:t>
      </w:r>
    </w:p>
    <w:p w:rsidR="00BB1561" w:rsidRDefault="00BB1561" w:rsidP="00C64706">
      <w:pPr>
        <w:keepNext/>
        <w:keepLines/>
        <w:ind w:left="2124" w:firstLine="708"/>
        <w:jc w:val="right"/>
      </w:pPr>
      <w:r>
        <w:t xml:space="preserve">                                 </w:t>
      </w:r>
      <w:r w:rsidR="00DF7AE4">
        <w:t xml:space="preserve">территориальной </w:t>
      </w:r>
      <w:r>
        <w:t xml:space="preserve">избирательной комиссии                                                                    </w:t>
      </w:r>
    </w:p>
    <w:p w:rsidR="00BB1561" w:rsidRDefault="00BB1561" w:rsidP="00C64706">
      <w:pPr>
        <w:keepNext/>
        <w:keepLines/>
        <w:ind w:left="2124" w:firstLine="708"/>
        <w:jc w:val="right"/>
      </w:pPr>
      <w:r>
        <w:t xml:space="preserve">                </w:t>
      </w:r>
      <w:r w:rsidR="00DF7AE4">
        <w:t xml:space="preserve">                  </w:t>
      </w:r>
      <w:r>
        <w:t>Ломоносовского муниципального района</w:t>
      </w:r>
    </w:p>
    <w:p w:rsidR="00BB1561" w:rsidRDefault="00BB1561" w:rsidP="00C64706">
      <w:pPr>
        <w:keepNext/>
        <w:keepLines/>
        <w:ind w:left="2124" w:firstLine="708"/>
        <w:jc w:val="right"/>
      </w:pPr>
      <w:r>
        <w:t xml:space="preserve">                   </w:t>
      </w:r>
      <w:r w:rsidR="00DF7AE4">
        <w:t xml:space="preserve">                               </w:t>
      </w:r>
      <w:r w:rsidR="008E543C">
        <w:t xml:space="preserve">от 17 июня </w:t>
      </w:r>
      <w:r w:rsidR="00C6248A">
        <w:t>2019 года № 11/52</w:t>
      </w:r>
    </w:p>
    <w:p w:rsidR="00BB1561" w:rsidRDefault="00BB1561" w:rsidP="00BB1561">
      <w:pPr>
        <w:keepNext/>
        <w:keepLines/>
        <w:ind w:left="2124" w:firstLine="708"/>
      </w:pPr>
    </w:p>
    <w:p w:rsidR="00DF7AE4" w:rsidRDefault="00DF7AE4" w:rsidP="00BB1561">
      <w:pPr>
        <w:keepNext/>
        <w:keepLines/>
        <w:ind w:left="2124" w:firstLine="708"/>
        <w:rPr>
          <w:b/>
          <w:sz w:val="28"/>
          <w:szCs w:val="28"/>
        </w:rPr>
      </w:pPr>
    </w:p>
    <w:p w:rsidR="00EB341E" w:rsidRDefault="00EB341E" w:rsidP="00BB1561">
      <w:pPr>
        <w:keepNext/>
        <w:keepLines/>
        <w:ind w:left="2124" w:firstLine="708"/>
        <w:rPr>
          <w:b/>
          <w:sz w:val="28"/>
          <w:szCs w:val="28"/>
        </w:rPr>
      </w:pPr>
      <w:r w:rsidRPr="00EB341E">
        <w:rPr>
          <w:b/>
          <w:sz w:val="28"/>
          <w:szCs w:val="28"/>
        </w:rPr>
        <w:t>КАЛЕНДАРНЫЙ ПЛАН</w:t>
      </w:r>
    </w:p>
    <w:p w:rsidR="00695218" w:rsidRPr="00E84DE0" w:rsidRDefault="00695218" w:rsidP="00EB341E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>м</w:t>
      </w:r>
      <w:r w:rsidR="00E85DD6" w:rsidRPr="00E84DE0">
        <w:rPr>
          <w:b/>
          <w:sz w:val="28"/>
          <w:szCs w:val="28"/>
        </w:rPr>
        <w:t>ероприятий</w:t>
      </w:r>
      <w:r w:rsidRPr="00E84DE0">
        <w:rPr>
          <w:b/>
          <w:sz w:val="28"/>
          <w:szCs w:val="28"/>
        </w:rPr>
        <w:t xml:space="preserve"> </w:t>
      </w:r>
      <w:r w:rsidR="002477E0">
        <w:rPr>
          <w:b/>
          <w:bCs/>
          <w:sz w:val="28"/>
          <w:szCs w:val="28"/>
        </w:rPr>
        <w:t xml:space="preserve">по подготовке и проведению </w:t>
      </w:r>
      <w:r w:rsidR="00E85DD6" w:rsidRPr="00E84DE0">
        <w:rPr>
          <w:b/>
          <w:bCs/>
          <w:sz w:val="28"/>
          <w:szCs w:val="28"/>
        </w:rPr>
        <w:t>выборов</w:t>
      </w:r>
      <w:r w:rsidR="00E85DD6" w:rsidRPr="00E84DE0">
        <w:rPr>
          <w:b/>
          <w:sz w:val="28"/>
          <w:szCs w:val="28"/>
        </w:rPr>
        <w:t xml:space="preserve"> </w:t>
      </w:r>
      <w:r w:rsidR="00EB341E">
        <w:rPr>
          <w:b/>
          <w:sz w:val="28"/>
          <w:szCs w:val="28"/>
        </w:rPr>
        <w:t xml:space="preserve">                                   </w:t>
      </w:r>
      <w:r w:rsidR="00E85DD6" w:rsidRPr="00E84DE0">
        <w:rPr>
          <w:b/>
          <w:sz w:val="28"/>
          <w:szCs w:val="28"/>
        </w:rPr>
        <w:t xml:space="preserve">депутатов </w:t>
      </w:r>
      <w:r w:rsidRPr="00E84DE0">
        <w:rPr>
          <w:b/>
          <w:sz w:val="28"/>
          <w:szCs w:val="28"/>
        </w:rPr>
        <w:t>советов депутатов</w:t>
      </w:r>
      <w:r w:rsidR="00E85DD6" w:rsidRPr="00E84DE0">
        <w:rPr>
          <w:b/>
          <w:sz w:val="28"/>
          <w:szCs w:val="28"/>
        </w:rPr>
        <w:t xml:space="preserve"> муниципальных образований </w:t>
      </w:r>
      <w:r w:rsidR="00EB341E">
        <w:rPr>
          <w:b/>
          <w:sz w:val="28"/>
          <w:szCs w:val="28"/>
        </w:rPr>
        <w:t xml:space="preserve">                                         Ломоносовского муниципального района</w:t>
      </w: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EB341E" w:rsidP="00DE57CD">
            <w:pPr>
              <w:keepNext/>
              <w:keepLines/>
              <w:jc w:val="right"/>
            </w:pPr>
            <w:r>
              <w:rPr>
                <w:b/>
              </w:rPr>
              <w:t xml:space="preserve"> </w:t>
            </w:r>
            <w:r w:rsidR="001954CA"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EB341E">
            <w:pPr>
              <w:keepNext/>
              <w:keepLines/>
              <w:tabs>
                <w:tab w:val="left" w:pos="317"/>
                <w:tab w:val="left" w:pos="459"/>
              </w:tabs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8E0652">
            <w:pPr>
              <w:keepNext/>
              <w:keepLines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CC6BB8" w:rsidRDefault="00CC6BB8" w:rsidP="008E0652">
            <w:pPr>
              <w:keepNext/>
              <w:keepLines/>
            </w:pPr>
          </w:p>
          <w:p w:rsidR="00235619" w:rsidRDefault="00235619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8E0652">
            <w:pPr>
              <w:keepNext/>
              <w:keepLines/>
            </w:pPr>
          </w:p>
          <w:p w:rsidR="0045023B" w:rsidRDefault="0045023B" w:rsidP="008E0652">
            <w:pPr>
              <w:keepNext/>
              <w:keepLines/>
            </w:pPr>
          </w:p>
          <w:p w:rsidR="0045023B" w:rsidRDefault="007F3183" w:rsidP="008E0652">
            <w:pPr>
              <w:keepNext/>
              <w:keepLines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8E0652">
            <w:pPr>
              <w:keepNext/>
              <w:keepLines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 w:rsidP="008E0652">
            <w:pPr>
              <w:keepNext/>
              <w:keepLines/>
            </w:pPr>
            <w:r>
              <w:t xml:space="preserve">Не ранее </w:t>
            </w:r>
            <w:r w:rsidR="001954CA">
              <w:t>9</w:t>
            </w:r>
            <w:r>
              <w:t xml:space="preserve"> июня и не позднее </w:t>
            </w:r>
            <w:r w:rsidR="001954CA">
              <w:t>19</w:t>
            </w:r>
            <w:r w:rsidR="00970815">
              <w:t xml:space="preserve"> июня</w:t>
            </w: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  <w:r>
              <w:t>Не ранее чем за 90 и не позднее чем за 80 дней до дня голосования</w:t>
            </w: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t>Не позднее 29 июня</w:t>
            </w: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t>Не позднее чем за 70 дней до дня голосования</w:t>
            </w:r>
          </w:p>
          <w:p w:rsidR="009D709B" w:rsidRDefault="009D709B" w:rsidP="008E0652">
            <w:pPr>
              <w:keepNext/>
              <w:keepLines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8E0652">
            <w:pPr>
              <w:keepNext/>
              <w:keepLines/>
            </w:pPr>
            <w:r>
              <w:t>Советы депутатов соответствующих муниципальных образований</w:t>
            </w: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Pr="0045023B" w:rsidRDefault="009D709B" w:rsidP="008E0652">
            <w:pPr>
              <w:keepNext/>
              <w:keepLines/>
            </w:pPr>
            <w:r w:rsidRPr="0045023B">
              <w:t>Территориальная избирательная комиссия</w:t>
            </w:r>
            <w:r w:rsidR="0045023B">
              <w:t xml:space="preserve"> </w:t>
            </w:r>
            <w:r w:rsidR="002B45E9">
              <w:br/>
            </w:r>
            <w:r w:rsidR="007B022B">
              <w:t xml:space="preserve">(с </w:t>
            </w:r>
            <w:r w:rsidR="0045023B" w:rsidRPr="0045023B">
              <w:t>полномочиями избирательных комиссий соответствующих муниципальных образований</w:t>
            </w:r>
            <w:r w:rsidR="0045023B">
              <w:t xml:space="preserve"> (далее -  ТИК</w:t>
            </w:r>
            <w:r w:rsidR="00424313">
              <w:t xml:space="preserve"> </w:t>
            </w:r>
            <w:r w:rsidR="0045023B">
              <w:t xml:space="preserve">  </w:t>
            </w: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8E0652">
            <w:pPr>
              <w:keepNext/>
              <w:keepLines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052C9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7C1C73" w:rsidRDefault="007C1C73" w:rsidP="008E0652">
            <w:pPr>
              <w:keepNext/>
              <w:keepLines/>
            </w:pPr>
          </w:p>
          <w:p w:rsidR="007C1C73" w:rsidRDefault="007C1C73" w:rsidP="008E0652">
            <w:pPr>
              <w:keepNext/>
              <w:keepLines/>
            </w:pPr>
          </w:p>
          <w:p w:rsidR="00E05D63" w:rsidRDefault="00E05D63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  <w:r w:rsidRPr="00052C95">
              <w:t xml:space="preserve">(ч.5 ст.6 </w:t>
            </w:r>
            <w:r w:rsidR="006D1F55">
              <w:rPr>
                <w:i/>
              </w:rPr>
              <w:t>№20-оз</w:t>
            </w:r>
            <w:r w:rsidRPr="00052C95">
              <w:t>)</w:t>
            </w:r>
          </w:p>
          <w:p w:rsidR="009D709B" w:rsidRDefault="009D709B" w:rsidP="008E0652">
            <w:pPr>
              <w:keepNext/>
              <w:keepLines/>
            </w:pPr>
          </w:p>
          <w:p w:rsidR="006A0DAA" w:rsidRDefault="006A0DAA" w:rsidP="008E0652">
            <w:pPr>
              <w:keepNext/>
              <w:keepLines/>
            </w:pPr>
          </w:p>
          <w:p w:rsidR="001A2991" w:rsidRDefault="001A2991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lastRenderedPageBreak/>
              <w:t xml:space="preserve">Опубликование решения                     о назначении выборов </w:t>
            </w:r>
          </w:p>
          <w:p w:rsidR="009D709B" w:rsidRPr="00052C95" w:rsidRDefault="009D709B" w:rsidP="008E0652">
            <w:pPr>
              <w:keepNext/>
              <w:keepLines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 w:rsidP="008E0652">
            <w:pPr>
              <w:keepNext/>
              <w:keepLines/>
            </w:pPr>
            <w:r>
              <w:lastRenderedPageBreak/>
              <w:t>Крайний срок – не позднее 2</w:t>
            </w:r>
            <w:r w:rsidR="001954CA">
              <w:t>4</w:t>
            </w:r>
            <w:r w:rsidR="00052C95" w:rsidRPr="00052C95">
              <w:t xml:space="preserve"> июня</w:t>
            </w:r>
          </w:p>
          <w:p w:rsidR="00970815" w:rsidRPr="00052C95" w:rsidRDefault="00970815" w:rsidP="008E0652">
            <w:pPr>
              <w:keepNext/>
              <w:keepLines/>
            </w:pPr>
          </w:p>
          <w:p w:rsidR="00970815" w:rsidRPr="00052C95" w:rsidRDefault="00970815" w:rsidP="008E0652">
            <w:pPr>
              <w:keepNext/>
              <w:keepLines/>
            </w:pPr>
          </w:p>
          <w:p w:rsidR="00970815" w:rsidRPr="00052C95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8E0652">
            <w:pPr>
              <w:keepNext/>
              <w:keepLines/>
            </w:pPr>
          </w:p>
          <w:p w:rsidR="006A0DAA" w:rsidRDefault="006A0DAA" w:rsidP="008E0652">
            <w:pPr>
              <w:keepNext/>
              <w:keepLines/>
            </w:pPr>
          </w:p>
          <w:p w:rsidR="001A2991" w:rsidRDefault="001A2991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lastRenderedPageBreak/>
              <w:t xml:space="preserve">Крайний срок – не позднее </w:t>
            </w:r>
            <w:r w:rsidR="0084529F">
              <w:t>1</w:t>
            </w:r>
            <w:r>
              <w:t xml:space="preserve"> июля</w:t>
            </w: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>срока официального опубликования решения о назначении выборов</w:t>
            </w:r>
          </w:p>
          <w:p w:rsidR="009D709B" w:rsidRPr="00052C95" w:rsidRDefault="009D709B" w:rsidP="008E0652">
            <w:pPr>
              <w:keepNext/>
              <w:keepLines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8E0652">
            <w:pPr>
              <w:keepNext/>
              <w:keepLines/>
            </w:pPr>
            <w:r w:rsidRPr="00052C95">
              <w:lastRenderedPageBreak/>
              <w:t xml:space="preserve">Советы депутатов соответствующих муниципальных образований </w:t>
            </w: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9D709B" w:rsidRDefault="009D709B" w:rsidP="008E0652">
            <w:pPr>
              <w:keepNext/>
              <w:keepLines/>
            </w:pPr>
          </w:p>
          <w:p w:rsidR="001A2991" w:rsidRDefault="001A2991" w:rsidP="008E0652">
            <w:pPr>
              <w:keepNext/>
              <w:keepLines/>
            </w:pPr>
          </w:p>
          <w:p w:rsidR="009D709B" w:rsidRPr="00052C95" w:rsidRDefault="007B022B" w:rsidP="008E0652">
            <w:pPr>
              <w:keepNext/>
              <w:keepLines/>
            </w:pPr>
            <w:r>
              <w:lastRenderedPageBreak/>
              <w:t>ТИК</w:t>
            </w:r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8E0652">
            <w:pPr>
              <w:keepNext/>
              <w:keepLines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</w:t>
            </w:r>
            <w:r w:rsidR="001A2991">
              <w:t xml:space="preserve">акже было опубликовано в </w:t>
            </w:r>
            <w:r w:rsidRPr="00FC38C9">
              <w:t>сетевом издании – вместе со сведениями о таком опубликовании)</w:t>
            </w:r>
          </w:p>
          <w:p w:rsidR="00970815" w:rsidRPr="00FC38C9" w:rsidRDefault="00970815" w:rsidP="008E0652">
            <w:pPr>
              <w:keepNext/>
              <w:keepLines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8E0652">
            <w:pPr>
              <w:keepNext/>
              <w:keepLines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8E0652">
            <w:pPr>
              <w:keepNext/>
              <w:keepLines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Default="00970815" w:rsidP="008E0652">
            <w:pPr>
              <w:keepNext/>
              <w:keepLines/>
            </w:pPr>
          </w:p>
          <w:p w:rsidR="0045023B" w:rsidRPr="00FC38C9" w:rsidRDefault="0045023B" w:rsidP="008E0652">
            <w:pPr>
              <w:keepNext/>
              <w:keepLines/>
            </w:pPr>
            <w:r>
              <w:t>ТИК</w:t>
            </w:r>
            <w:r w:rsidR="00424313">
              <w:t xml:space="preserve"> </w:t>
            </w:r>
          </w:p>
          <w:p w:rsidR="00970815" w:rsidRPr="00FC38C9" w:rsidRDefault="00970815" w:rsidP="008E0652">
            <w:pPr>
              <w:keepNext/>
              <w:keepLines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8E0652">
            <w:pPr>
              <w:keepNext/>
              <w:keepLines/>
            </w:pPr>
            <w:r w:rsidRPr="00766D06">
              <w:t xml:space="preserve">Принятие решения о возложении полномочий окружных избирательных комиссий на ТИК </w:t>
            </w:r>
          </w:p>
          <w:p w:rsidR="00970815" w:rsidRPr="00766D06" w:rsidRDefault="00970815" w:rsidP="008E0652">
            <w:pPr>
              <w:keepNext/>
              <w:keepLines/>
              <w:tabs>
                <w:tab w:val="left" w:pos="1740"/>
              </w:tabs>
              <w:rPr>
                <w:sz w:val="16"/>
              </w:rPr>
            </w:pPr>
          </w:p>
          <w:p w:rsidR="00970815" w:rsidRPr="00766D06" w:rsidRDefault="00970815" w:rsidP="008E0652">
            <w:pPr>
              <w:keepNext/>
              <w:keepLines/>
              <w:tabs>
                <w:tab w:val="left" w:pos="1740"/>
              </w:tabs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8E0652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>решения о назначении выборов, но</w:t>
            </w:r>
          </w:p>
          <w:p w:rsidR="00970815" w:rsidRPr="00766D06" w:rsidRDefault="001203AD" w:rsidP="008E0652">
            <w:pPr>
              <w:pStyle w:val="a9"/>
              <w:keepNext/>
              <w:keepLines/>
              <w:tabs>
                <w:tab w:val="left" w:pos="708"/>
              </w:tabs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04684D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8E0652">
            <w:pPr>
              <w:keepNext/>
              <w:keepLines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8E0652">
            <w:pPr>
              <w:keepNext/>
              <w:keepLines/>
            </w:pPr>
          </w:p>
          <w:p w:rsidR="00970815" w:rsidRPr="00365CBB" w:rsidRDefault="001A2991" w:rsidP="008E0652">
            <w:pPr>
              <w:keepNext/>
              <w:keepLines/>
            </w:pPr>
            <w:r>
              <w:t xml:space="preserve">(ч.6 ст.32 </w:t>
            </w:r>
            <w:r w:rsidR="00970815" w:rsidRPr="00365CBB">
              <w:t>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8E0652">
            <w:pPr>
              <w:keepNext/>
              <w:keepLines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8E0652">
            <w:pPr>
              <w:keepNext/>
              <w:keepLines/>
            </w:pPr>
          </w:p>
          <w:p w:rsidR="00970815" w:rsidRPr="00365CBB" w:rsidRDefault="00970815" w:rsidP="008E0652">
            <w:pPr>
              <w:keepNext/>
              <w:keepLines/>
            </w:pPr>
          </w:p>
          <w:p w:rsidR="00970815" w:rsidRPr="00365CBB" w:rsidRDefault="00970815" w:rsidP="008E0652">
            <w:pPr>
              <w:keepNext/>
              <w:keepLines/>
            </w:pPr>
          </w:p>
          <w:p w:rsidR="00DE57CD" w:rsidRDefault="00DE57CD" w:rsidP="008E0652">
            <w:pPr>
              <w:keepNext/>
              <w:keepLines/>
            </w:pPr>
          </w:p>
          <w:p w:rsidR="00970815" w:rsidRPr="00365CBB" w:rsidRDefault="00970815" w:rsidP="008E0652">
            <w:pPr>
              <w:keepNext/>
              <w:keepLines/>
            </w:pPr>
            <w:r w:rsidRPr="00365CBB"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8E0652">
            <w:pPr>
              <w:keepNext/>
              <w:keepLines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8E0652">
            <w:pPr>
              <w:keepNext/>
              <w:keepLines/>
              <w:rPr>
                <w:b/>
                <w:bCs/>
              </w:rPr>
            </w:pPr>
          </w:p>
          <w:p w:rsidR="00970815" w:rsidRPr="00365CBB" w:rsidRDefault="00970815" w:rsidP="008E0652">
            <w:pPr>
              <w:keepNext/>
              <w:keepLines/>
            </w:pPr>
          </w:p>
          <w:p w:rsidR="00970815" w:rsidRPr="00365CBB" w:rsidRDefault="00970815" w:rsidP="008E0652">
            <w:pPr>
              <w:keepNext/>
              <w:keepLines/>
            </w:pPr>
          </w:p>
          <w:p w:rsidR="00970815" w:rsidRPr="00365CBB" w:rsidRDefault="00970815" w:rsidP="008E0652">
            <w:pPr>
              <w:keepNext/>
              <w:keepLines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8E0652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</w:t>
            </w:r>
            <w:r w:rsidR="008E0652">
              <w:t xml:space="preserve">ых в обособленных, удаленных </w:t>
            </w:r>
            <w:proofErr w:type="gramStart"/>
            <w:r w:rsidR="008E0652">
              <w:t xml:space="preserve">от </w:t>
            </w:r>
            <w:bookmarkStart w:id="0" w:name="_GoBack"/>
            <w:bookmarkEnd w:id="0"/>
            <w:r>
              <w:t>населенных пунктов местностях</w:t>
            </w:r>
            <w:proofErr w:type="gramEnd"/>
          </w:p>
          <w:p w:rsidR="001C68D1" w:rsidRDefault="001A2991" w:rsidP="008E0652">
            <w:pPr>
              <w:pStyle w:val="23"/>
              <w:keepNext/>
              <w:keepLines/>
              <w:spacing w:after="0" w:line="240" w:lineRule="auto"/>
            </w:pPr>
            <w:r>
              <w:t xml:space="preserve">п.2 ч.5 ст.32 </w:t>
            </w:r>
            <w:r w:rsidR="001C68D1">
              <w:t>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8E0652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  <w:r w:rsidR="007B022B">
              <w:t>.</w:t>
            </w:r>
          </w:p>
          <w:p w:rsidR="001C68D1" w:rsidRDefault="001C68D1" w:rsidP="008E0652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8E0652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 xml:space="preserve">ТИК </w:t>
            </w:r>
            <w:r>
              <w:t>и на установленный ею срок</w:t>
            </w:r>
            <w:r w:rsidR="00042DA6">
              <w:t xml:space="preserve">, </w:t>
            </w:r>
            <w:r w:rsidR="00042DA6" w:rsidRPr="006A0DAA">
              <w:t xml:space="preserve">а в исключительных случаях по согласованию с </w:t>
            </w:r>
            <w:r w:rsidR="007B022B">
              <w:t>ИКЛО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8E0652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8E0652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:rsidR="009C64A8" w:rsidRDefault="009C64A8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1A2991" w:rsidP="008E0652">
            <w:pPr>
              <w:pStyle w:val="23"/>
              <w:keepNext/>
              <w:keepLines/>
              <w:spacing w:after="0" w:line="240" w:lineRule="auto"/>
            </w:pPr>
            <w:r>
              <w:t xml:space="preserve">ч.6 ст.32 </w:t>
            </w:r>
            <w:r w:rsidR="00F30E7E">
              <w:t>№ 26-оз</w:t>
            </w: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8E0652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8E0652">
            <w:pPr>
              <w:pStyle w:val="23"/>
              <w:keepNext/>
              <w:keepLines/>
            </w:pPr>
          </w:p>
          <w:p w:rsidR="009C64A8" w:rsidRDefault="009C64A8" w:rsidP="008E0652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:rsidR="00042DA6" w:rsidRDefault="00042DA6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8E0652">
            <w:pPr>
              <w:pStyle w:val="23"/>
              <w:keepNext/>
              <w:keepLines/>
              <w:spacing w:after="0" w:line="240" w:lineRule="auto"/>
            </w:pPr>
          </w:p>
          <w:p w:rsidR="009C64A8" w:rsidRDefault="00F30E7E" w:rsidP="008E0652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7B022B" w:rsidP="008E0652">
            <w:pPr>
              <w:keepNext/>
              <w:keepLines/>
            </w:pPr>
            <w:r>
              <w:t>ТИК</w:t>
            </w:r>
            <w:r w:rsidR="00F30E7E">
              <w:t xml:space="preserve"> по согласованию с </w:t>
            </w:r>
            <w:r w:rsidR="009C64A8" w:rsidRPr="00F30E7E">
              <w:t>командир</w:t>
            </w:r>
            <w:r w:rsidR="00F30E7E" w:rsidRPr="00F30E7E">
              <w:t xml:space="preserve">ом </w:t>
            </w:r>
            <w:r w:rsidR="009C64A8" w:rsidRPr="00F30E7E">
              <w:t>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8E0652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8E0652">
            <w:pPr>
              <w:keepNext/>
              <w:keepLines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8E0652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8E0652">
            <w:pPr>
              <w:keepNext/>
              <w:keepLines/>
            </w:pPr>
          </w:p>
          <w:p w:rsidR="009C64A8" w:rsidRPr="00DF6545" w:rsidRDefault="009C64A8" w:rsidP="008E0652">
            <w:pPr>
              <w:keepNext/>
              <w:keepLines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8E0652">
      <w:pPr>
        <w:keepNext/>
        <w:keepLines/>
        <w:rPr>
          <w:sz w:val="20"/>
          <w:szCs w:val="20"/>
        </w:rPr>
      </w:pPr>
    </w:p>
    <w:p w:rsidR="00DE57CD" w:rsidRDefault="00DE57CD" w:rsidP="008E0652">
      <w:r>
        <w:br w:type="page"/>
      </w:r>
    </w:p>
    <w:p w:rsidR="00970815" w:rsidRPr="001A3759" w:rsidRDefault="008E0652" w:rsidP="008E0652">
      <w:pPr>
        <w:keepNext/>
        <w:keepLines/>
      </w:pPr>
      <w:r>
        <w:lastRenderedPageBreak/>
        <w:t xml:space="preserve">                                                       </w:t>
      </w:r>
      <w:r w:rsidR="00970815" w:rsidRPr="001A3759">
        <w:t>СПИСКИ ИЗБИРАТЕЛЕЙ</w:t>
      </w:r>
    </w:p>
    <w:p w:rsidR="00970815" w:rsidRPr="003723E1" w:rsidRDefault="00970815" w:rsidP="008E0652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8E0652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8E0652">
            <w:pPr>
              <w:keepNext/>
              <w:keepLines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 xml:space="preserve">ТИК </w:t>
            </w:r>
          </w:p>
          <w:p w:rsidR="00970815" w:rsidRPr="00DD68E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DD68E3" w:rsidRDefault="00970815" w:rsidP="008E0652">
            <w:pPr>
              <w:keepNext/>
              <w:keepLines/>
            </w:pPr>
          </w:p>
          <w:p w:rsidR="00970815" w:rsidRPr="00DD68E3" w:rsidRDefault="00970815" w:rsidP="008E0652">
            <w:pPr>
              <w:keepNext/>
              <w:keepLines/>
            </w:pPr>
          </w:p>
          <w:p w:rsidR="00970815" w:rsidRPr="00DD68E3" w:rsidRDefault="00970815" w:rsidP="008E0652">
            <w:pPr>
              <w:keepNext/>
              <w:keepLines/>
            </w:pPr>
          </w:p>
          <w:p w:rsidR="00970815" w:rsidRPr="00DD68E3" w:rsidRDefault="00970815" w:rsidP="008E0652">
            <w:pPr>
              <w:keepNext/>
              <w:keepLines/>
            </w:pPr>
          </w:p>
          <w:p w:rsidR="00970815" w:rsidRPr="00DD68E3" w:rsidRDefault="00970815" w:rsidP="008E0652">
            <w:pPr>
              <w:keepNext/>
              <w:keepLines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8E0652">
            <w:pPr>
              <w:keepNext/>
              <w:keepLines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8E0652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8E0652">
            <w:pPr>
              <w:keepNext/>
              <w:keepLines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8E0652">
            <w:pPr>
              <w:keepNext/>
              <w:keepLines/>
            </w:pPr>
          </w:p>
          <w:p w:rsidR="00970815" w:rsidRPr="00A12F4B" w:rsidRDefault="00970815" w:rsidP="008E0652">
            <w:pPr>
              <w:keepNext/>
              <w:keepLines/>
            </w:pPr>
          </w:p>
          <w:p w:rsidR="00970815" w:rsidRPr="00A12F4B" w:rsidRDefault="00970815" w:rsidP="008E0652">
            <w:pPr>
              <w:keepNext/>
              <w:keepLines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8E0652">
            <w:pPr>
              <w:keepNext/>
              <w:keepLines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8E0652">
            <w:pPr>
              <w:keepNext/>
              <w:keepLines/>
            </w:pPr>
          </w:p>
          <w:p w:rsidR="00970815" w:rsidRPr="00A12F4B" w:rsidRDefault="00970815" w:rsidP="008E0652">
            <w:pPr>
              <w:keepNext/>
              <w:keepLines/>
            </w:pPr>
            <w:r w:rsidRPr="00A12F4B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7B022B" w:rsidP="008E0652">
            <w:pPr>
              <w:keepNext/>
              <w:keepLines/>
            </w:pPr>
            <w:r>
              <w:t xml:space="preserve">ТИК 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8E0652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8E0652">
            <w:pPr>
              <w:keepNext/>
              <w:keepLines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8E0652">
            <w:pPr>
              <w:keepNext/>
              <w:keepLines/>
            </w:pPr>
          </w:p>
          <w:p w:rsidR="00970815" w:rsidRPr="00806876" w:rsidRDefault="00970815" w:rsidP="008E0652">
            <w:pPr>
              <w:keepNext/>
              <w:keepLines/>
            </w:pPr>
          </w:p>
          <w:p w:rsidR="00970815" w:rsidRPr="00806876" w:rsidRDefault="00970815" w:rsidP="008E0652">
            <w:pPr>
              <w:keepNext/>
              <w:keepLines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8E0652">
            <w:pPr>
              <w:keepNext/>
              <w:keepLines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8E0652">
            <w:pPr>
              <w:keepNext/>
              <w:keepLines/>
            </w:pPr>
          </w:p>
          <w:p w:rsidR="00970815" w:rsidRPr="00806876" w:rsidRDefault="00970815" w:rsidP="008E0652">
            <w:pPr>
              <w:keepNext/>
              <w:keepLines/>
            </w:pPr>
          </w:p>
          <w:p w:rsidR="00970815" w:rsidRPr="00806876" w:rsidRDefault="00970815" w:rsidP="008E0652">
            <w:pPr>
              <w:keepNext/>
              <w:keepLines/>
            </w:pPr>
            <w:r w:rsidRPr="00806876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7B022B" w:rsidP="008E0652">
            <w:pPr>
              <w:keepNext/>
              <w:keepLines/>
            </w:pPr>
            <w:r>
              <w:t>ТИК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8E0652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8E0652">
            <w:pPr>
              <w:keepNext/>
              <w:keepLines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8E0652">
            <w:pPr>
              <w:keepNext/>
              <w:keepLines/>
              <w:rPr>
                <w:sz w:val="10"/>
              </w:rPr>
            </w:pPr>
          </w:p>
          <w:p w:rsidR="00970815" w:rsidRPr="002531B2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8E0652">
            <w:pPr>
              <w:keepNext/>
              <w:keepLines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8E0652">
            <w:pPr>
              <w:keepNext/>
              <w:keepLines/>
            </w:pPr>
          </w:p>
          <w:p w:rsidR="00970815" w:rsidRPr="002531B2" w:rsidRDefault="00970815" w:rsidP="008E0652">
            <w:pPr>
              <w:keepNext/>
              <w:keepLines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8E0652">
            <w:pPr>
              <w:keepNext/>
              <w:keepLines/>
            </w:pPr>
            <w:r w:rsidRPr="002531B2">
              <w:t>Участковые</w:t>
            </w:r>
          </w:p>
          <w:p w:rsidR="00970815" w:rsidRPr="002531B2" w:rsidRDefault="00970815" w:rsidP="008E0652">
            <w:pPr>
              <w:keepNext/>
              <w:keepLines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8E0652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8E0652">
            <w:pPr>
              <w:keepNext/>
              <w:keepLines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D927D9" w:rsidRDefault="00970815" w:rsidP="008E0652">
            <w:pPr>
              <w:keepNext/>
              <w:keepLines/>
            </w:pPr>
          </w:p>
          <w:p w:rsidR="00970815" w:rsidRPr="00D927D9" w:rsidRDefault="00970815" w:rsidP="008E0652">
            <w:pPr>
              <w:keepNext/>
              <w:keepLines/>
            </w:pPr>
          </w:p>
          <w:p w:rsidR="00970815" w:rsidRPr="00D927D9" w:rsidRDefault="00970815" w:rsidP="008E0652">
            <w:pPr>
              <w:keepNext/>
              <w:keepLines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8E0652">
            <w:pPr>
              <w:keepNext/>
              <w:keepLines/>
              <w:ind w:right="-1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8E0652">
            <w:pPr>
              <w:keepNext/>
              <w:keepLines/>
            </w:pPr>
            <w:r w:rsidRPr="00D927D9">
              <w:t>Участковые</w:t>
            </w:r>
          </w:p>
          <w:p w:rsidR="00970815" w:rsidRPr="00D927D9" w:rsidRDefault="00970815" w:rsidP="008E0652">
            <w:pPr>
              <w:keepNext/>
              <w:keepLines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8E0652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8E0652">
            <w:pPr>
              <w:keepNext/>
              <w:keepLines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E84D26" w:rsidRDefault="00970815" w:rsidP="008E0652">
            <w:pPr>
              <w:keepNext/>
              <w:keepLines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8E0652">
            <w:pPr>
              <w:keepNext/>
              <w:keepLines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7B022B" w:rsidP="008E0652">
            <w:pPr>
              <w:keepNext/>
              <w:keepLines/>
            </w:pPr>
            <w:r>
              <w:t xml:space="preserve">ТИК, </w:t>
            </w:r>
            <w:r w:rsidR="00970815" w:rsidRPr="00E84D26">
              <w:t>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8E0652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8E0652">
            <w:pPr>
              <w:keepNext/>
              <w:keepLines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>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E84D26" w:rsidRDefault="00970815" w:rsidP="008E0652">
            <w:pPr>
              <w:keepNext/>
              <w:keepLines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8E0652">
            <w:pPr>
              <w:keepNext/>
              <w:keepLines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8E0652">
            <w:pPr>
              <w:keepNext/>
              <w:keepLines/>
            </w:pPr>
          </w:p>
          <w:p w:rsidR="00970815" w:rsidRPr="00E84D26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  <w:r w:rsidRPr="00E84D26">
              <w:t>не позднее дня, предшествующего дню голосования</w:t>
            </w:r>
          </w:p>
          <w:p w:rsidR="007B022B" w:rsidRPr="00E84D26" w:rsidRDefault="007B022B" w:rsidP="008E0652">
            <w:pPr>
              <w:keepNext/>
              <w:keepLines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8E0652">
            <w:pPr>
              <w:keepNext/>
              <w:keepLines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8E0652">
            <w:pPr>
              <w:keepNext/>
              <w:keepLines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8E0652">
            <w:pPr>
              <w:keepNext/>
              <w:keepLines/>
            </w:pPr>
            <w:r>
              <w:lastRenderedPageBreak/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8E0652">
            <w:pPr>
              <w:keepNext/>
              <w:keepLines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9331F5" w:rsidRDefault="00970815" w:rsidP="008E0652">
            <w:pPr>
              <w:keepNext/>
              <w:keepLines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8E0652">
            <w:pPr>
              <w:keepNext/>
              <w:keepLines/>
            </w:pPr>
            <w:r w:rsidRPr="009331F5"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сентября</w:t>
            </w:r>
          </w:p>
          <w:p w:rsidR="00970815" w:rsidRPr="009331F5" w:rsidRDefault="00970815" w:rsidP="008E0652">
            <w:pPr>
              <w:keepNext/>
              <w:keepLines/>
            </w:pPr>
          </w:p>
          <w:p w:rsidR="00970815" w:rsidRPr="009331F5" w:rsidRDefault="00970815" w:rsidP="008E0652">
            <w:pPr>
              <w:keepNext/>
              <w:keepLines/>
            </w:pPr>
          </w:p>
          <w:p w:rsidR="00970815" w:rsidRPr="009331F5" w:rsidRDefault="00970815" w:rsidP="008E0652">
            <w:pPr>
              <w:keepNext/>
              <w:keepLines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9331F5">
              <w:t>Участковые избирательные комиссии</w:t>
            </w:r>
          </w:p>
        </w:tc>
      </w:tr>
    </w:tbl>
    <w:p w:rsidR="00970815" w:rsidRPr="003723E1" w:rsidRDefault="00970815" w:rsidP="008E0652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8E0652">
      <w:pPr>
        <w:keepNext/>
        <w:keepLines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8E0652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8E0652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8E0652">
            <w:pPr>
              <w:keepNext/>
              <w:keepLines/>
            </w:pPr>
            <w:r w:rsidRPr="00CF7BFE">
              <w:t>Выдвижение кандидатов</w:t>
            </w:r>
          </w:p>
          <w:p w:rsidR="00970815" w:rsidRPr="00CF7BFE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8E0652" w:rsidP="008E0652">
            <w:pPr>
              <w:keepNext/>
              <w:keepLines/>
            </w:pPr>
            <w:r>
              <w:t>(</w:t>
            </w:r>
            <w:r w:rsidR="00970815" w:rsidRPr="00CF7BFE">
              <w:t xml:space="preserve">ч.1 ст.19 </w:t>
            </w:r>
            <w:r w:rsidR="006D1F55">
              <w:rPr>
                <w:i/>
              </w:rPr>
              <w:t>№20-оз</w:t>
            </w:r>
            <w:r w:rsidR="00970815"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8E0652">
            <w:pPr>
              <w:pStyle w:val="23"/>
              <w:keepNext/>
              <w:keepLines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Pr="00CF7BFE">
              <w:t xml:space="preserve"> июля</w:t>
            </w:r>
          </w:p>
          <w:p w:rsidR="00970815" w:rsidRPr="00CF7BFE" w:rsidRDefault="00970815" w:rsidP="008E0652">
            <w:pPr>
              <w:keepNext/>
              <w:keepLines/>
            </w:pPr>
          </w:p>
          <w:p w:rsidR="00970815" w:rsidRPr="00CF7BFE" w:rsidRDefault="00970815" w:rsidP="008E0652">
            <w:pPr>
              <w:keepNext/>
              <w:keepLines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8E0652">
            <w:pPr>
              <w:keepNext/>
              <w:keepLines/>
            </w:pPr>
            <w:r w:rsidRPr="00CF7BFE">
              <w:t>Избирательные объединения,</w:t>
            </w:r>
          </w:p>
          <w:p w:rsidR="00970815" w:rsidRPr="00CF7BFE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8E0652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8E0652">
            <w:pPr>
              <w:keepNext/>
              <w:keepLines/>
            </w:pPr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</w:t>
            </w:r>
            <w:r w:rsidRPr="009B4CC0">
              <w:lastRenderedPageBreak/>
              <w:t xml:space="preserve">Направление указанного списка в </w:t>
            </w:r>
            <w:r w:rsidR="00DD5053" w:rsidRPr="009B4CC0">
              <w:t xml:space="preserve">ТИК </w:t>
            </w:r>
          </w:p>
          <w:p w:rsidR="00741D32" w:rsidRPr="009B4CC0" w:rsidRDefault="00741D32" w:rsidP="008E0652">
            <w:pPr>
              <w:keepNext/>
              <w:keepLines/>
            </w:pPr>
          </w:p>
          <w:p w:rsidR="00970815" w:rsidRPr="009B4CC0" w:rsidRDefault="00970815" w:rsidP="008E0652">
            <w:pPr>
              <w:keepNext/>
              <w:keepLines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8E0652">
            <w:pPr>
              <w:keepNext/>
              <w:keepLines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8E0652">
            <w:pPr>
              <w:keepNext/>
              <w:keepLines/>
            </w:pPr>
            <w:r w:rsidRPr="00741D32">
              <w:t>Управление Министерств</w:t>
            </w:r>
            <w:r w:rsidR="008E0652">
              <w:t xml:space="preserve">а юстиции Российской Федерации </w:t>
            </w:r>
            <w:r w:rsidRPr="00741D32">
              <w:t>по Ленинградской области</w:t>
            </w:r>
          </w:p>
          <w:p w:rsidR="00970815" w:rsidRPr="00741D32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8E0652">
            <w:pPr>
              <w:pStyle w:val="a9"/>
              <w:keepNext/>
              <w:keepLines/>
            </w:pPr>
            <w:r w:rsidRPr="001F5AC8"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8E0652">
            <w:pPr>
              <w:keepNext/>
              <w:keepLines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1F5AC8" w:rsidRDefault="00970815" w:rsidP="008E0652">
            <w:pPr>
              <w:keepNext/>
              <w:keepLines/>
            </w:pPr>
          </w:p>
          <w:p w:rsidR="00970815" w:rsidRPr="001F5AC8" w:rsidRDefault="00970815" w:rsidP="008E0652">
            <w:pPr>
              <w:keepNext/>
              <w:keepLines/>
            </w:pPr>
          </w:p>
          <w:p w:rsidR="00970815" w:rsidRPr="001F5AC8" w:rsidRDefault="00970815" w:rsidP="008E0652">
            <w:pPr>
              <w:keepNext/>
              <w:keepLines/>
            </w:pPr>
          </w:p>
          <w:p w:rsidR="00970815" w:rsidRPr="001F5AC8" w:rsidRDefault="00970815" w:rsidP="008E0652">
            <w:pPr>
              <w:keepNext/>
              <w:keepLines/>
            </w:pPr>
          </w:p>
          <w:p w:rsidR="00970815" w:rsidRPr="001F5AC8" w:rsidRDefault="00F15A5A" w:rsidP="008E0652">
            <w:pPr>
              <w:keepNext/>
              <w:keepLines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8E0652">
            <w:pPr>
              <w:keepNext/>
              <w:keepLines/>
            </w:pPr>
            <w:r w:rsidRPr="001F5AC8">
              <w:t>Со дня, следующего за днем уведомления ТИК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8E0652">
            <w:pPr>
              <w:keepNext/>
              <w:keepLines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8E0652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8E0652">
            <w:pPr>
              <w:keepNext/>
              <w:keepLines/>
            </w:pPr>
            <w:r w:rsidRPr="00E043B2">
              <w:t xml:space="preserve">Представление в </w:t>
            </w:r>
            <w:r w:rsidR="00DD7CF5" w:rsidRPr="00E043B2">
              <w:t>Т</w:t>
            </w:r>
            <w:r w:rsidR="001A2991">
              <w:t>ИК</w:t>
            </w:r>
            <w:r w:rsidR="006E13E7">
              <w:t xml:space="preserve">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E043B2" w:rsidRDefault="00970815" w:rsidP="008E0652">
            <w:pPr>
              <w:keepNext/>
              <w:keepLines/>
            </w:pPr>
          </w:p>
          <w:p w:rsidR="00970815" w:rsidRPr="00E043B2" w:rsidRDefault="00970815" w:rsidP="008E0652">
            <w:pPr>
              <w:keepNext/>
              <w:keepLines/>
            </w:pPr>
          </w:p>
          <w:p w:rsidR="00970815" w:rsidRPr="00E043B2" w:rsidRDefault="00970815" w:rsidP="008E0652">
            <w:pPr>
              <w:keepNext/>
              <w:keepLines/>
            </w:pPr>
          </w:p>
          <w:p w:rsidR="00970815" w:rsidRPr="00E043B2" w:rsidRDefault="00970815" w:rsidP="008E0652">
            <w:pPr>
              <w:keepNext/>
              <w:keepLines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8E0652">
            <w:pPr>
              <w:keepNext/>
              <w:keepLines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8E0652">
            <w:pPr>
              <w:keepNext/>
              <w:keepLines/>
            </w:pPr>
          </w:p>
          <w:p w:rsidR="00970815" w:rsidRPr="00E043B2" w:rsidRDefault="00970815" w:rsidP="008E0652">
            <w:pPr>
              <w:keepNext/>
              <w:keepLines/>
              <w:rPr>
                <w:sz w:val="14"/>
              </w:rPr>
            </w:pPr>
          </w:p>
          <w:p w:rsidR="00970815" w:rsidRPr="00E043B2" w:rsidRDefault="00970815" w:rsidP="008E0652">
            <w:pPr>
              <w:keepNext/>
              <w:keepLines/>
            </w:pPr>
            <w:r w:rsidRPr="00E043B2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8E0652">
            <w:pPr>
              <w:keepNext/>
              <w:keepLines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8E0652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8E0652">
            <w:pPr>
              <w:keepNext/>
              <w:keepLines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70815" w:rsidP="008E0652">
            <w:pPr>
              <w:keepNext/>
              <w:keepLines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8E0652">
            <w:pPr>
              <w:keepNext/>
              <w:keepLines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70815" w:rsidP="008E0652">
            <w:pPr>
              <w:keepNext/>
              <w:keepLines/>
            </w:pPr>
            <w:r w:rsidRPr="00D20F3C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8E0652">
            <w:pPr>
              <w:keepNext/>
              <w:keepLines/>
            </w:pPr>
            <w:r w:rsidRPr="00D20F3C">
              <w:t>ТИК</w:t>
            </w:r>
          </w:p>
          <w:p w:rsidR="00970815" w:rsidRPr="00D20F3C" w:rsidRDefault="00970815" w:rsidP="008E0652">
            <w:pPr>
              <w:keepNext/>
              <w:keepLines/>
            </w:pPr>
            <w:r w:rsidRPr="00D20F3C">
              <w:t xml:space="preserve"> </w:t>
            </w:r>
          </w:p>
          <w:p w:rsidR="00970815" w:rsidRPr="00D20F3C" w:rsidRDefault="00970815" w:rsidP="008E0652">
            <w:pPr>
              <w:keepNext/>
              <w:keepLines/>
            </w:pPr>
          </w:p>
          <w:p w:rsidR="00970815" w:rsidRPr="00D20F3C" w:rsidRDefault="00952FCC" w:rsidP="008E0652">
            <w:pPr>
              <w:keepNext/>
              <w:keepLines/>
            </w:pPr>
            <w:r>
              <w:t>У</w:t>
            </w:r>
            <w:r w:rsidR="00970815" w:rsidRPr="00D20F3C">
              <w:t xml:space="preserve">полномоченный член </w:t>
            </w:r>
            <w:r w:rsidR="007B022B">
              <w:t>ТИК</w:t>
            </w:r>
            <w:r w:rsidR="00C6701F" w:rsidRPr="00D20F3C">
              <w:t xml:space="preserve">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8E0652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8E0652">
            <w:pPr>
              <w:keepNext/>
              <w:keepLines/>
            </w:pPr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</w:p>
          <w:p w:rsidR="00970815" w:rsidRPr="009B4CC0" w:rsidRDefault="00970815" w:rsidP="008E0652">
            <w:pPr>
              <w:keepNext/>
              <w:keepLines/>
            </w:pPr>
          </w:p>
          <w:p w:rsidR="00970815" w:rsidRPr="009B4CC0" w:rsidRDefault="00A86479" w:rsidP="008E0652">
            <w:pPr>
              <w:keepNext/>
              <w:keepLines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5" w:rsidRPr="009B4CC0" w:rsidRDefault="00FE2105" w:rsidP="008E0652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8E0652">
            <w:pPr>
              <w:keepNext/>
              <w:keepLines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  <w:p w:rsidR="00970815" w:rsidRPr="005F0021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8E0652">
            <w:pPr>
              <w:keepNext/>
              <w:keepLines/>
            </w:pPr>
            <w:r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8E0652">
            <w:pPr>
              <w:keepNext/>
              <w:keepLines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DC7F19" w:rsidRDefault="00970815" w:rsidP="008E0652">
            <w:pPr>
              <w:keepNext/>
              <w:keepLines/>
            </w:pPr>
          </w:p>
          <w:p w:rsidR="00970815" w:rsidRPr="00DC7F19" w:rsidRDefault="00970815" w:rsidP="008E0652">
            <w:pPr>
              <w:keepNext/>
              <w:keepLines/>
            </w:pPr>
          </w:p>
          <w:p w:rsidR="00970815" w:rsidRPr="00DC7F19" w:rsidRDefault="00970815" w:rsidP="008E0652">
            <w:pPr>
              <w:keepNext/>
              <w:keepLines/>
            </w:pPr>
          </w:p>
          <w:p w:rsidR="00970815" w:rsidRPr="00DC7F19" w:rsidRDefault="00970815" w:rsidP="008E0652">
            <w:pPr>
              <w:keepNext/>
              <w:keepLines/>
            </w:pPr>
          </w:p>
          <w:p w:rsidR="00970815" w:rsidRPr="00DC7F19" w:rsidRDefault="00970815" w:rsidP="008E0652">
            <w:pPr>
              <w:keepNext/>
              <w:keepLines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8E0652">
            <w:pPr>
              <w:keepNext/>
              <w:keepLines/>
            </w:pPr>
            <w:r w:rsidRPr="00DC7F19">
              <w:lastRenderedPageBreak/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котором должен </w:t>
            </w:r>
            <w:r w:rsidRPr="00DC7F19">
              <w:lastRenderedPageBreak/>
              <w:t>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F5E73" w:rsidRDefault="00C6701F" w:rsidP="008E0652">
            <w:pPr>
              <w:keepNext/>
              <w:keepLines/>
            </w:pPr>
            <w:r w:rsidRPr="00D20F3C">
              <w:lastRenderedPageBreak/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8E0652">
            <w:pPr>
              <w:keepNext/>
              <w:keepLines/>
            </w:pPr>
            <w:r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8E0652">
            <w:pPr>
              <w:pStyle w:val="a9"/>
              <w:keepNext/>
              <w:keepLines/>
              <w:tabs>
                <w:tab w:val="left" w:pos="708"/>
              </w:tabs>
              <w:rPr>
                <w:sz w:val="10"/>
                <w:szCs w:val="10"/>
              </w:rPr>
            </w:pPr>
          </w:p>
          <w:p w:rsidR="00970815" w:rsidRPr="00946E21" w:rsidRDefault="00970815" w:rsidP="008E0652">
            <w:pPr>
              <w:keepNext/>
              <w:keepLines/>
            </w:pPr>
            <w:r w:rsidRPr="00946E21">
              <w:t xml:space="preserve">(ч.2 ст.24 </w:t>
            </w:r>
            <w:r w:rsidR="006D1F55">
              <w:rPr>
                <w:i/>
              </w:rPr>
              <w:t>№20-оз</w:t>
            </w:r>
            <w:r w:rsidRPr="00946E2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8E0652">
            <w:pPr>
              <w:keepNext/>
              <w:keepLines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8E0652">
            <w:pPr>
              <w:keepNext/>
              <w:keepLines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8E0652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8E0652">
            <w:pPr>
              <w:keepNext/>
              <w:keepLines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2149D7" w:rsidRDefault="00970815" w:rsidP="008E0652">
            <w:pPr>
              <w:keepNext/>
              <w:keepLines/>
            </w:pPr>
            <w:r w:rsidRPr="002149D7">
              <w:t xml:space="preserve">(ч.16 ст.23 </w:t>
            </w:r>
            <w:r w:rsidR="006D1F55">
              <w:rPr>
                <w:i/>
              </w:rPr>
              <w:t>№20-оз</w:t>
            </w:r>
            <w:r w:rsidRPr="002149D7">
              <w:t>)</w:t>
            </w:r>
          </w:p>
          <w:p w:rsidR="00970815" w:rsidRPr="002149D7" w:rsidRDefault="00970815" w:rsidP="008E0652">
            <w:pPr>
              <w:keepNext/>
              <w:keepLine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8E0652">
            <w:pPr>
              <w:keepNext/>
              <w:keepLines/>
            </w:pPr>
            <w:r w:rsidRPr="002149D7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8E0652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8E0652">
            <w:pPr>
              <w:keepNext/>
              <w:keepLines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E60D05" w:rsidRDefault="00970815" w:rsidP="008E0652">
            <w:pPr>
              <w:keepNext/>
              <w:keepLines/>
            </w:pPr>
          </w:p>
          <w:p w:rsidR="00970815" w:rsidRPr="00E60D05" w:rsidRDefault="00970815" w:rsidP="008E0652">
            <w:pPr>
              <w:keepNext/>
              <w:keepLines/>
              <w:rPr>
                <w:sz w:val="40"/>
                <w:szCs w:val="40"/>
              </w:rPr>
            </w:pPr>
          </w:p>
          <w:p w:rsidR="00970815" w:rsidRPr="00E60D05" w:rsidRDefault="00970815" w:rsidP="008E0652">
            <w:pPr>
              <w:keepNext/>
              <w:keepLines/>
            </w:pPr>
            <w:r w:rsidRPr="00E60D05">
              <w:t>крайний срок принятия решения</w:t>
            </w:r>
          </w:p>
          <w:p w:rsidR="00970815" w:rsidRPr="00E60D05" w:rsidRDefault="00970815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970815" w:rsidRPr="00E60D05" w:rsidRDefault="00970815" w:rsidP="008E0652">
            <w:pPr>
              <w:keepNext/>
              <w:keepLines/>
            </w:pPr>
            <w:r w:rsidRPr="00E60D05">
              <w:t xml:space="preserve">(ч.3 ст.24 </w:t>
            </w:r>
            <w:r w:rsidR="006D1F55">
              <w:rPr>
                <w:i/>
              </w:rPr>
              <w:t>№20-оз</w:t>
            </w:r>
            <w:r w:rsidRPr="00E60D0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8E0652">
            <w:pPr>
              <w:keepNext/>
              <w:keepLines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8E0652">
            <w:pPr>
              <w:keepNext/>
              <w:keepLines/>
              <w:rPr>
                <w:sz w:val="28"/>
                <w:szCs w:val="28"/>
              </w:rPr>
            </w:pPr>
          </w:p>
          <w:p w:rsidR="00970815" w:rsidRPr="00E60D05" w:rsidRDefault="001958A7" w:rsidP="008E0652">
            <w:pPr>
              <w:keepNext/>
              <w:keepLines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60D05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8E0652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8E0652">
            <w:pPr>
              <w:keepNext/>
              <w:keepLines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8E0652">
            <w:pPr>
              <w:pStyle w:val="a9"/>
              <w:keepNext/>
              <w:keepLines/>
              <w:tabs>
                <w:tab w:val="left" w:pos="708"/>
              </w:tabs>
              <w:rPr>
                <w:sz w:val="10"/>
                <w:szCs w:val="10"/>
              </w:rPr>
            </w:pPr>
          </w:p>
          <w:p w:rsidR="00970815" w:rsidRPr="00292AF2" w:rsidRDefault="00970815" w:rsidP="008E0652">
            <w:pPr>
              <w:keepNext/>
              <w:keepLines/>
            </w:pPr>
            <w:r w:rsidRPr="00292AF2">
              <w:t xml:space="preserve">(ч.10 ст.24 </w:t>
            </w:r>
            <w:r w:rsidR="006D1F55">
              <w:rPr>
                <w:i/>
              </w:rPr>
              <w:t>№20-оз</w:t>
            </w:r>
            <w:r w:rsidRPr="00292AF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8E0652">
            <w:pPr>
              <w:keepNext/>
              <w:keepLines/>
            </w:pPr>
            <w:r w:rsidRPr="00292AF2">
              <w:t>В течение одних суток с момента 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8E0652">
            <w:pPr>
              <w:keepNext/>
              <w:keepLines/>
            </w:pPr>
            <w:r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8E0652">
            <w:pPr>
              <w:keepNext/>
              <w:keepLines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  <w:r w:rsidR="00F6375B">
              <w:t xml:space="preserve"> </w:t>
            </w: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8E0652">
            <w:pPr>
              <w:keepNext/>
              <w:keepLines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8E0652">
            <w:pPr>
              <w:keepNext/>
              <w:keepLines/>
            </w:pPr>
            <w:r>
              <w:lastRenderedPageBreak/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8E0652">
            <w:pPr>
              <w:keepNext/>
              <w:keepLines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(ОИК), </w:t>
            </w:r>
            <w:r w:rsidRPr="00A80262">
              <w:t xml:space="preserve">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970815" w:rsidRPr="00A80262" w:rsidRDefault="00970815" w:rsidP="008E0652">
            <w:pPr>
              <w:keepNext/>
              <w:keepLines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8E0652">
            <w:pPr>
              <w:keepNext/>
              <w:keepLines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8E0652">
            <w:pPr>
              <w:keepNext/>
              <w:keepLines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8E0652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8E0652">
            <w:pPr>
              <w:keepNext/>
              <w:keepLines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8E0652">
            <w:pPr>
              <w:keepNext/>
              <w:keepLines/>
            </w:pPr>
          </w:p>
          <w:p w:rsidR="00970815" w:rsidRPr="00125BD7" w:rsidRDefault="00970815" w:rsidP="008E0652">
            <w:pPr>
              <w:keepNext/>
              <w:keepLines/>
            </w:pPr>
          </w:p>
          <w:p w:rsidR="00970815" w:rsidRPr="00125BD7" w:rsidRDefault="00970815" w:rsidP="008E0652">
            <w:pPr>
              <w:keepNext/>
              <w:keepLines/>
            </w:pPr>
          </w:p>
          <w:p w:rsidR="00970815" w:rsidRPr="00125BD7" w:rsidRDefault="00970815" w:rsidP="008E0652">
            <w:pPr>
              <w:keepNext/>
              <w:keepLines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F6375B" w:rsidP="008E0652">
            <w:pPr>
              <w:keepNext/>
              <w:keepLines/>
            </w:pPr>
            <w:r>
              <w:t xml:space="preserve">В течение </w:t>
            </w:r>
            <w:r w:rsidR="00970815" w:rsidRPr="00125BD7">
              <w:t>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="00970815"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8E0652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8E0652">
            <w:pPr>
              <w:keepNext/>
              <w:keepLines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8E0652">
            <w:pPr>
              <w:keepNext/>
              <w:keepLines/>
            </w:pPr>
          </w:p>
          <w:p w:rsidR="00970815" w:rsidRPr="00BC7A91" w:rsidRDefault="00970815" w:rsidP="008E0652">
            <w:pPr>
              <w:keepNext/>
              <w:keepLines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8E0652">
            <w:pPr>
              <w:keepNext/>
              <w:keepLines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8E0652">
            <w:pPr>
              <w:keepNext/>
              <w:keepLines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8E0652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8E0652">
            <w:pPr>
              <w:keepNext/>
              <w:keepLines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970815" w:rsidP="008E0652">
            <w:pPr>
              <w:keepNext/>
              <w:keepLines/>
            </w:pPr>
          </w:p>
          <w:p w:rsidR="00970815" w:rsidRPr="000331DB" w:rsidRDefault="002D5386" w:rsidP="008E0652">
            <w:pPr>
              <w:keepNext/>
              <w:keepLines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8E0652">
            <w:pPr>
              <w:keepNext/>
              <w:keepLines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8E0652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8E0652">
            <w:pPr>
              <w:keepNext/>
              <w:keepLines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  <w:r w:rsidRPr="00D829A7">
              <w:lastRenderedPageBreak/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8E0652">
            <w:pPr>
              <w:keepNext/>
              <w:keepLines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8E0652">
            <w:pPr>
              <w:keepNext/>
              <w:keepLines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47663F" w:rsidRPr="00D829A7" w:rsidRDefault="0047663F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970815" w:rsidRPr="00D829A7" w:rsidRDefault="00970815" w:rsidP="008E0652">
            <w:pPr>
              <w:keepNext/>
              <w:keepLines/>
            </w:pPr>
            <w:r w:rsidRPr="00D829A7">
              <w:t xml:space="preserve">не позднее чем за пять дней до дня голосования, а при наличии вынуждающих к тому обстоятельств не позднее чем за один день до дня </w:t>
            </w:r>
            <w:r w:rsidRPr="00D829A7">
              <w:lastRenderedPageBreak/>
              <w:t xml:space="preserve">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8E0652">
            <w:pPr>
              <w:keepNext/>
              <w:keepLines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8E0652">
            <w:pPr>
              <w:keepNext/>
              <w:keepLines/>
            </w:pPr>
            <w:r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8E0652">
            <w:pPr>
              <w:keepNext/>
              <w:keepLines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8E0652">
            <w:pPr>
              <w:keepNext/>
              <w:keepLines/>
            </w:pPr>
          </w:p>
          <w:p w:rsidR="00970815" w:rsidRPr="00D829A7" w:rsidRDefault="00970815" w:rsidP="008E0652">
            <w:pPr>
              <w:keepNext/>
              <w:keepLines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8E0652">
            <w:pPr>
              <w:keepNext/>
              <w:keepLines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8E0652">
            <w:pPr>
              <w:keepNext/>
              <w:keepLines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8E0652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8E0652">
            <w:pPr>
              <w:keepNext/>
              <w:keepLines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  <w:r w:rsidRPr="00B472EF">
              <w:t xml:space="preserve">(ч.3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8E0652">
            <w:pPr>
              <w:keepNext/>
              <w:keepLines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970815" w:rsidRPr="00B472EF" w:rsidRDefault="00970815" w:rsidP="008E0652">
            <w:pPr>
              <w:keepNext/>
              <w:keepLines/>
            </w:pPr>
            <w:r w:rsidRPr="00B472EF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8E0652">
            <w:pPr>
              <w:keepNext/>
              <w:keepLines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8E0652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8E0652">
            <w:pPr>
              <w:keepNext/>
              <w:keepLines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</w:p>
          <w:p w:rsidR="00970815" w:rsidRPr="00B472EF" w:rsidRDefault="00970815" w:rsidP="008E0652">
            <w:pPr>
              <w:keepNext/>
              <w:keepLines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8E0652">
            <w:pPr>
              <w:keepNext/>
              <w:keepLines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</w:tbl>
    <w:p w:rsidR="00970815" w:rsidRPr="003723E1" w:rsidRDefault="00970815" w:rsidP="008E0652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8E0652">
      <w:pPr>
        <w:keepNext/>
        <w:keepLines/>
      </w:pPr>
      <w:r w:rsidRPr="009B452C">
        <w:t>ИНФОРМИРОВАНИЕ ИЗБИРАТЕЛЕЙ И ПРЕДВЫБОРНАЯ АГИТАЦИЯ</w:t>
      </w:r>
    </w:p>
    <w:p w:rsidR="00970815" w:rsidRPr="003723E1" w:rsidRDefault="00970815" w:rsidP="008E0652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8E0652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8E0652">
            <w:pPr>
              <w:keepNext/>
              <w:keepLines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A302C4" w:rsidRPr="00FD536D" w:rsidRDefault="00A302C4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</w:p>
          <w:p w:rsidR="00970815" w:rsidRPr="00FD536D" w:rsidRDefault="00970815" w:rsidP="008E0652">
            <w:pPr>
              <w:keepNext/>
              <w:keepLines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8E0652">
            <w:pPr>
              <w:keepNext/>
              <w:keepLines/>
            </w:pPr>
            <w:r w:rsidRPr="00FD536D">
              <w:t>Со дня представле</w:t>
            </w:r>
            <w:r w:rsidR="00E92587" w:rsidRPr="00FD536D">
              <w:t xml:space="preserve">ния кандидатом в </w:t>
            </w:r>
            <w:r w:rsidR="00FA7C1B">
              <w:t xml:space="preserve">ТИК </w:t>
            </w:r>
            <w:r w:rsidR="00E92587" w:rsidRPr="00FD536D">
              <w:t>заявления 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8E0652">
            <w:pPr>
              <w:keepNext/>
              <w:keepLines/>
              <w:rPr>
                <w:sz w:val="16"/>
              </w:rPr>
            </w:pPr>
          </w:p>
          <w:p w:rsidR="00F6375B" w:rsidRPr="00FD536D" w:rsidRDefault="00970815" w:rsidP="008E0652">
            <w:pPr>
              <w:keepNext/>
              <w:keepLines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>комиссию заявления о согласии 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8E0652">
            <w:pPr>
              <w:keepNext/>
              <w:keepLines/>
            </w:pPr>
            <w:r w:rsidRPr="00C8376F"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8E0652">
            <w:pPr>
              <w:keepNext/>
              <w:keepLines/>
              <w:rPr>
                <w:highlight w:val="yellow"/>
              </w:rPr>
            </w:pPr>
            <w:r w:rsidRPr="00DE6781"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8E0652">
            <w:pPr>
              <w:keepNext/>
              <w:keepLines/>
            </w:pPr>
            <w:r w:rsidRPr="00DE6781">
              <w:t xml:space="preserve">Предоставление в </w:t>
            </w:r>
            <w:r w:rsidR="008E7EB1" w:rsidRPr="00DE6781">
              <w:t xml:space="preserve">ТИК </w:t>
            </w:r>
            <w:r w:rsidRPr="00DE6781">
              <w:t xml:space="preserve">перечня муниципальных организаций телерадиовещания и муниципальных периодических печатных изданий, </w:t>
            </w:r>
            <w:r w:rsidRPr="00DE6781">
              <w:lastRenderedPageBreak/>
              <w:t>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8E0652">
            <w:pPr>
              <w:keepNext/>
              <w:keepLines/>
            </w:pPr>
          </w:p>
          <w:p w:rsidR="00970815" w:rsidRPr="00DE6781" w:rsidRDefault="004D3170" w:rsidP="008E0652">
            <w:pPr>
              <w:keepNext/>
              <w:keepLines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8E0652">
            <w:pPr>
              <w:pStyle w:val="1"/>
              <w:keepLines/>
              <w:jc w:val="left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>Не позднее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</w:t>
            </w:r>
            <w:r w:rsidRPr="00DE6781">
              <w:rPr>
                <w:sz w:val="24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8E0652">
            <w:pPr>
              <w:pStyle w:val="1"/>
              <w:keepLines/>
              <w:jc w:val="left"/>
              <w:rPr>
                <w:sz w:val="24"/>
              </w:rPr>
            </w:pPr>
            <w:r w:rsidRPr="00DE6781">
              <w:rPr>
                <w:sz w:val="24"/>
              </w:rPr>
              <w:lastRenderedPageBreak/>
              <w:t xml:space="preserve">Управление Федеральной службы по надзору в сфере связи, информационных </w:t>
            </w:r>
            <w:r w:rsidRPr="00DE6781">
              <w:rPr>
                <w:sz w:val="24"/>
              </w:rPr>
              <w:lastRenderedPageBreak/>
              <w:t xml:space="preserve">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8E0652">
            <w:pPr>
              <w:keepNext/>
              <w:keepLines/>
            </w:pPr>
            <w:r>
              <w:lastRenderedPageBreak/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8E0652">
            <w:pPr>
              <w:keepNext/>
              <w:keepLines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EC57B1" w:rsidRDefault="00970815" w:rsidP="008E0652">
            <w:pPr>
              <w:keepNext/>
              <w:keepLines/>
            </w:pPr>
          </w:p>
          <w:p w:rsidR="00970815" w:rsidRPr="00EC57B1" w:rsidRDefault="004D3170" w:rsidP="008E0652">
            <w:pPr>
              <w:keepNext/>
              <w:keepLines/>
            </w:pPr>
            <w:r w:rsidRPr="00EC57B1">
              <w:t>(п.7 ст.47 ФЗ</w:t>
            </w:r>
            <w:r w:rsidR="00970815" w:rsidRPr="00EC57B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8E0652">
            <w:pPr>
              <w:keepNext/>
              <w:keepLines/>
            </w:pPr>
            <w:r w:rsidRPr="00EC57B1">
              <w:t>Не позднее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8E0652">
            <w:pPr>
              <w:keepNext/>
              <w:keepLines/>
            </w:pPr>
            <w:r w:rsidRPr="00BA4123">
              <w:t>ТИК (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>по надзору</w:t>
            </w:r>
            <w:r w:rsidR="008E0652">
              <w:t xml:space="preserve"> в сфере связи, информационных </w:t>
            </w:r>
            <w:r w:rsidR="00970815" w:rsidRPr="00EC57B1">
              <w:t xml:space="preserve">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8E0652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8E0652">
            <w:pPr>
              <w:keepNext/>
              <w:keepLines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D0103" w:rsidRDefault="00970815" w:rsidP="008E0652">
            <w:pPr>
              <w:keepNext/>
              <w:keepLines/>
            </w:pPr>
            <w:r w:rsidRPr="00FD0103">
              <w:t xml:space="preserve">(ч.2 ст.31 </w:t>
            </w:r>
            <w:r w:rsidR="006D1F55">
              <w:rPr>
                <w:i/>
              </w:rPr>
              <w:t>№20-оз</w:t>
            </w:r>
            <w:r w:rsidRPr="00FD010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8E0652">
            <w:pPr>
              <w:keepNext/>
              <w:keepLines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8E0652">
            <w:pPr>
              <w:keepNext/>
              <w:keepLines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FD0103" w:rsidRDefault="0087090E" w:rsidP="008E0652">
            <w:pPr>
              <w:keepNext/>
              <w:keepLines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8E0652">
            <w:pPr>
              <w:keepNext/>
              <w:keepLines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8E0652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8E0652">
            <w:pPr>
              <w:keepNext/>
              <w:keepLines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 xml:space="preserve">ТИК </w:t>
            </w:r>
          </w:p>
          <w:p w:rsidR="00970815" w:rsidRPr="009C378A" w:rsidRDefault="00970815" w:rsidP="008E0652">
            <w:pPr>
              <w:keepNext/>
              <w:keepLines/>
            </w:pPr>
            <w:r w:rsidRPr="009C378A">
              <w:t xml:space="preserve">(ч.5 ст.32 </w:t>
            </w:r>
            <w:r w:rsidR="006D1F55">
              <w:rPr>
                <w:i/>
              </w:rPr>
              <w:t>№20-оз</w:t>
            </w:r>
            <w:r w:rsidRPr="009C378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8E0652">
            <w:pPr>
              <w:keepNext/>
              <w:keepLines/>
            </w:pPr>
            <w:r w:rsidRPr="009C378A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F6375B" w:rsidP="008E0652">
            <w:pPr>
              <w:keepNext/>
              <w:keepLines/>
            </w:pPr>
            <w:r>
              <w:t>Р</w:t>
            </w:r>
            <w:r w:rsidR="00970815" w:rsidRPr="009C378A">
              <w:t xml:space="preserve">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="00970815" w:rsidRPr="009C378A">
              <w:t xml:space="preserve">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="004751B4">
              <w:br/>
            </w:r>
            <w:r w:rsidR="00970815" w:rsidRPr="009C378A">
              <w:t>и редакции негосударственных</w:t>
            </w:r>
            <w:r>
              <w:t xml:space="preserve"> периодических печатных изданий</w:t>
            </w:r>
            <w:r w:rsidR="00970815" w:rsidRPr="009C378A">
              <w:t xml:space="preserve">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8E0652">
            <w:pPr>
              <w:keepNext/>
              <w:keepLines/>
            </w:pPr>
            <w:r w:rsidRPr="003526DE"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8E0652">
            <w:pPr>
              <w:keepNext/>
              <w:keepLines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</w:t>
            </w:r>
            <w:r w:rsidRPr="003526DE">
              <w:lastRenderedPageBreak/>
              <w:t>предпринимателей по изготовлению печатных агитационных материалов. Представление указанных сведений в ТИК</w:t>
            </w:r>
            <w:r w:rsidR="00DD7CF5" w:rsidRPr="003526DE">
              <w:t>,</w:t>
            </w:r>
            <w:r w:rsidR="00DD7CF5">
              <w:t xml:space="preserve"> </w:t>
            </w:r>
            <w:r w:rsidRPr="003526DE">
              <w:t>непосредственно либо в ТИК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 w:rsidP="008E0652">
            <w:pPr>
              <w:keepNext/>
              <w:keepLines/>
            </w:pPr>
          </w:p>
          <w:p w:rsidR="00970815" w:rsidRPr="003526DE" w:rsidRDefault="00970815" w:rsidP="008E0652">
            <w:pPr>
              <w:keepNext/>
              <w:keepLines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8E0652">
            <w:pPr>
              <w:keepNext/>
              <w:keepLines/>
            </w:pPr>
            <w:r w:rsidRPr="003526DE">
              <w:lastRenderedPageBreak/>
              <w:t xml:space="preserve">Не позднее чем через 30 дней со дня официального опубликования </w:t>
            </w:r>
            <w:r w:rsidRPr="003526DE">
              <w:lastRenderedPageBreak/>
              <w:t>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8E0652">
            <w:pPr>
              <w:keepNext/>
              <w:keepLines/>
            </w:pPr>
            <w:r w:rsidRPr="003526DE">
              <w:lastRenderedPageBreak/>
              <w:t xml:space="preserve">Организации, индивидуальные предприниматели, выполняющие работы </w:t>
            </w:r>
            <w:r w:rsidRPr="003526DE">
              <w:lastRenderedPageBreak/>
              <w:t>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8E0652">
            <w:pPr>
              <w:keepNext/>
              <w:keepLines/>
              <w:rPr>
                <w:highlight w:val="yellow"/>
              </w:rPr>
            </w:pPr>
            <w:r w:rsidRPr="00BC73DD">
              <w:lastRenderedPageBreak/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8E0652">
            <w:pPr>
              <w:pStyle w:val="ConsPlusNormal"/>
              <w:keepNext/>
              <w:keepLines/>
              <w:widowControl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  <w:r w:rsidRPr="00BC73DD">
              <w:t xml:space="preserve">(ч.1 ст.36 </w:t>
            </w:r>
            <w:r w:rsidR="006D1F55">
              <w:rPr>
                <w:i/>
              </w:rPr>
              <w:t>№20-оз</w:t>
            </w:r>
            <w:r w:rsidRPr="00BC73DD">
              <w:t>)</w:t>
            </w:r>
          </w:p>
          <w:p w:rsidR="001A2991" w:rsidRPr="00BC73DD" w:rsidRDefault="001A2991" w:rsidP="008E0652">
            <w:pPr>
              <w:keepNext/>
              <w:keepLine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8E0652">
            <w:pPr>
              <w:keepNext/>
              <w:keepLines/>
            </w:pPr>
            <w:r w:rsidRPr="00BC73DD"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8E0652">
            <w:pPr>
              <w:keepNext/>
              <w:keepLines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8E0652">
            <w:pPr>
              <w:keepNext/>
              <w:keepLines/>
            </w:pPr>
            <w:r w:rsidRPr="002E1C80"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8E0652">
            <w:pPr>
              <w:keepNext/>
              <w:keepLines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2E1C80" w:rsidRDefault="00970815" w:rsidP="008E0652">
            <w:pPr>
              <w:keepNext/>
              <w:keepLines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8E0652">
            <w:pPr>
              <w:keepNext/>
              <w:keepLines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2E1C80" w:rsidRDefault="00970815" w:rsidP="008E0652">
            <w:pPr>
              <w:keepNext/>
              <w:keepLines/>
            </w:pPr>
            <w:r w:rsidRPr="002E1C8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8E0652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8E0652">
            <w:pPr>
              <w:keepNext/>
              <w:keepLines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FC0734" w:rsidRDefault="00970815" w:rsidP="008E0652">
            <w:pPr>
              <w:keepNext/>
              <w:keepLines/>
            </w:pPr>
          </w:p>
          <w:p w:rsidR="00970815" w:rsidRPr="00FC0734" w:rsidRDefault="00970815" w:rsidP="008E0652">
            <w:pPr>
              <w:keepNext/>
              <w:keepLines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8E0652">
            <w:pPr>
              <w:keepNext/>
              <w:keepLines/>
            </w:pPr>
            <w:r w:rsidRPr="00FC0734">
              <w:lastRenderedPageBreak/>
              <w:t xml:space="preserve">После выделения специальных мест для размещения печатных </w:t>
            </w:r>
            <w:r w:rsidRPr="00FC0734">
              <w:lastRenderedPageBreak/>
              <w:t>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8E0652">
            <w:pPr>
              <w:keepNext/>
              <w:keepLines/>
            </w:pPr>
            <w:r w:rsidRPr="00BA4123">
              <w:lastRenderedPageBreak/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8E0652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8E0652">
            <w:pPr>
              <w:keepNext/>
              <w:keepLines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8E0652">
            <w:pPr>
              <w:keepNext/>
              <w:keepLines/>
            </w:pPr>
          </w:p>
          <w:p w:rsidR="00970815" w:rsidRPr="008D038E" w:rsidRDefault="00970815" w:rsidP="008E0652">
            <w:pPr>
              <w:keepNext/>
              <w:keepLines/>
            </w:pPr>
          </w:p>
          <w:p w:rsidR="00970815" w:rsidRPr="008D038E" w:rsidRDefault="00970815" w:rsidP="008E0652">
            <w:pPr>
              <w:keepNext/>
              <w:keepLines/>
            </w:pPr>
          </w:p>
          <w:p w:rsidR="00970815" w:rsidRPr="008D038E" w:rsidRDefault="00970815" w:rsidP="008E0652">
            <w:pPr>
              <w:keepNext/>
              <w:keepLines/>
            </w:pPr>
          </w:p>
          <w:p w:rsidR="00970815" w:rsidRPr="008D038E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C80AA6" w:rsidRDefault="00C80AA6" w:rsidP="008E0652">
            <w:pPr>
              <w:keepNext/>
              <w:keepLines/>
            </w:pPr>
          </w:p>
          <w:p w:rsidR="00970815" w:rsidRPr="008D038E" w:rsidRDefault="00970815" w:rsidP="008E0652">
            <w:pPr>
              <w:keepNext/>
              <w:keepLines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8E0652">
            <w:pPr>
              <w:keepNext/>
              <w:keepLines/>
            </w:pPr>
            <w:r w:rsidRPr="008D038E">
              <w:t xml:space="preserve">(ч.6 ст.33 </w:t>
            </w:r>
            <w:r w:rsidR="006D1F55">
              <w:rPr>
                <w:i/>
              </w:rPr>
              <w:t>№20-оз</w:t>
            </w:r>
            <w:r w:rsidRPr="008D038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8E0652">
            <w:pPr>
              <w:keepNext/>
              <w:keepLines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keepNext/>
              <w:keepLines/>
              <w:rPr>
                <w:sz w:val="8"/>
                <w:szCs w:val="8"/>
              </w:rPr>
            </w:pPr>
          </w:p>
          <w:p w:rsidR="00970815" w:rsidRPr="008D038E" w:rsidRDefault="00970815" w:rsidP="008E0652">
            <w:pPr>
              <w:pStyle w:val="a9"/>
              <w:keepNext/>
              <w:keepLines/>
              <w:tabs>
                <w:tab w:val="left" w:pos="708"/>
              </w:tabs>
            </w:pPr>
            <w:r w:rsidRPr="008D038E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 w:rsidP="008E0652">
            <w:pPr>
              <w:keepNext/>
              <w:keepLines/>
            </w:pPr>
            <w:r w:rsidRPr="00BA4123">
              <w:t xml:space="preserve">ТИК </w:t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8E0652">
            <w:pPr>
              <w:keepNext/>
              <w:keepLines/>
            </w:pPr>
          </w:p>
          <w:p w:rsidR="00970815" w:rsidRPr="008D038E" w:rsidRDefault="00987F7D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8E0652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8E0652">
            <w:pPr>
              <w:keepNext/>
              <w:keepLines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6941F9" w:rsidRDefault="00970815" w:rsidP="008E0652">
            <w:pPr>
              <w:keepNext/>
              <w:keepLines/>
            </w:pPr>
          </w:p>
          <w:p w:rsidR="00970815" w:rsidRPr="006941F9" w:rsidRDefault="00970815" w:rsidP="008E0652">
            <w:pPr>
              <w:keepNext/>
              <w:keepLines/>
            </w:pPr>
          </w:p>
          <w:p w:rsidR="00970815" w:rsidRPr="006941F9" w:rsidRDefault="00970815" w:rsidP="008E0652">
            <w:pPr>
              <w:keepNext/>
              <w:keepLines/>
            </w:pPr>
          </w:p>
          <w:p w:rsidR="00970815" w:rsidRDefault="00970815" w:rsidP="008E0652">
            <w:pPr>
              <w:keepNext/>
              <w:keepLines/>
            </w:pPr>
          </w:p>
          <w:p w:rsidR="002511FF" w:rsidRDefault="002511FF" w:rsidP="008E0652">
            <w:pPr>
              <w:keepNext/>
              <w:keepLines/>
            </w:pPr>
          </w:p>
          <w:p w:rsidR="002511FF" w:rsidRDefault="002511FF" w:rsidP="008E0652">
            <w:pPr>
              <w:keepNext/>
              <w:keepLines/>
            </w:pPr>
          </w:p>
          <w:p w:rsidR="002511FF" w:rsidRPr="006941F9" w:rsidRDefault="002511FF" w:rsidP="008E0652">
            <w:pPr>
              <w:keepNext/>
              <w:keepLines/>
            </w:pPr>
          </w:p>
          <w:p w:rsidR="00970815" w:rsidRPr="006941F9" w:rsidRDefault="00970815" w:rsidP="008E0652">
            <w:pPr>
              <w:keepNext/>
              <w:keepLines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8E0652">
            <w:pPr>
              <w:keepNext/>
              <w:keepLines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>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8E0652">
            <w:pPr>
              <w:keepNext/>
              <w:keepLines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6941F9" w:rsidRDefault="00970815" w:rsidP="008E0652">
            <w:pPr>
              <w:keepNext/>
              <w:keepLines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8E0652">
            <w:pPr>
              <w:keepNext/>
              <w:keepLines/>
            </w:pPr>
            <w:r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8E0652">
            <w:pPr>
              <w:keepNext/>
              <w:keepLines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8E0652">
            <w:pPr>
              <w:keepNext/>
              <w:keepLines/>
            </w:pPr>
          </w:p>
          <w:p w:rsidR="00970815" w:rsidRPr="00C236BB" w:rsidRDefault="00970815" w:rsidP="008E0652">
            <w:pPr>
              <w:keepNext/>
              <w:keepLines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8E0652">
            <w:pPr>
              <w:keepNext/>
              <w:keepLines/>
            </w:pPr>
            <w:r w:rsidRPr="00C236BB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8E0652">
            <w:pPr>
              <w:keepNext/>
              <w:keepLines/>
            </w:pPr>
            <w:r w:rsidRPr="00C236BB">
              <w:t>Зарегистрированный кандидат</w:t>
            </w:r>
          </w:p>
          <w:p w:rsidR="00970815" w:rsidRPr="00C236BB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8E0652">
            <w:pPr>
              <w:keepNext/>
              <w:keepLines/>
            </w:pPr>
            <w:r w:rsidRPr="00C20862"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8E0652">
            <w:pPr>
              <w:keepNext/>
              <w:keepLines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8E0652">
            <w:pPr>
              <w:keepNext/>
              <w:keepLines/>
              <w:rPr>
                <w:sz w:val="20"/>
                <w:szCs w:val="20"/>
              </w:rPr>
            </w:pPr>
          </w:p>
          <w:p w:rsidR="00970815" w:rsidRDefault="00970815" w:rsidP="008E0652">
            <w:pPr>
              <w:keepNext/>
              <w:keepLines/>
            </w:pPr>
            <w:r w:rsidRPr="00C20862">
              <w:t>(п.5 ст.53 ФЗ)</w:t>
            </w:r>
          </w:p>
          <w:p w:rsidR="00F6375B" w:rsidRPr="00C20862" w:rsidRDefault="00F6375B" w:rsidP="008E0652">
            <w:pPr>
              <w:keepNext/>
              <w:keepLine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8E0652">
            <w:pPr>
              <w:keepNext/>
              <w:keepLines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8E0652">
            <w:pPr>
              <w:keepNext/>
              <w:keepLines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8E0652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8E0652">
            <w:pPr>
              <w:keepNext/>
              <w:keepLines/>
            </w:pPr>
            <w:r w:rsidRPr="00C20862">
              <w:t xml:space="preserve">Уведомление в письменной форме </w:t>
            </w:r>
            <w:r w:rsidR="00A517D1" w:rsidRPr="00C20862">
              <w:t xml:space="preserve">ТИК </w:t>
            </w:r>
            <w:r w:rsidRPr="00C20862">
              <w:t xml:space="preserve">о факте предоставления помещения зарегистрированному кандидату, об условиях, на которых оно было предоставлено, а также о </w:t>
            </w:r>
            <w:r w:rsidRPr="00C20862">
              <w:lastRenderedPageBreak/>
              <w:t>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8E0652">
            <w:pPr>
              <w:keepNext/>
              <w:keepLines/>
            </w:pPr>
          </w:p>
          <w:p w:rsidR="00970815" w:rsidRPr="00C20862" w:rsidRDefault="00970815" w:rsidP="008E0652">
            <w:pPr>
              <w:keepNext/>
              <w:keepLines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8E0652">
            <w:pPr>
              <w:keepNext/>
              <w:keepLines/>
            </w:pPr>
            <w:r w:rsidRPr="00C20862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8E0652">
            <w:pPr>
              <w:keepNext/>
              <w:keepLines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8E0652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8E0652">
            <w:pPr>
              <w:keepNext/>
              <w:keepLines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8E0652">
            <w:pPr>
              <w:keepNext/>
              <w:keepLines/>
            </w:pPr>
          </w:p>
          <w:p w:rsidR="00970815" w:rsidRPr="004A6BA0" w:rsidRDefault="008E0652" w:rsidP="008E0652">
            <w:pPr>
              <w:keepNext/>
              <w:keepLines/>
            </w:pPr>
            <w:r>
              <w:t xml:space="preserve">(п.4.1 </w:t>
            </w:r>
            <w:r w:rsidR="00970815" w:rsidRPr="004A6BA0">
              <w:t>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8E0652">
            <w:pPr>
              <w:keepNext/>
              <w:keepLines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8E0652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8E0652">
            <w:pPr>
              <w:keepNext/>
              <w:keepLines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8E0652">
            <w:pPr>
              <w:keepNext/>
              <w:keepLines/>
              <w:rPr>
                <w:sz w:val="20"/>
                <w:szCs w:val="20"/>
              </w:rPr>
            </w:pPr>
          </w:p>
          <w:p w:rsidR="00970815" w:rsidRPr="00003B7F" w:rsidRDefault="00970815" w:rsidP="008E0652">
            <w:pPr>
              <w:keepNext/>
              <w:keepLines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8E0652">
            <w:pPr>
              <w:keepNext/>
              <w:keepLines/>
            </w:pPr>
            <w:r w:rsidRPr="00003B7F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8E0652">
            <w:pPr>
              <w:keepNext/>
              <w:keepLines/>
            </w:pPr>
            <w:r w:rsidRPr="00BA4123">
              <w:t>ТИК</w:t>
            </w:r>
            <w:r w:rsidR="00970815" w:rsidRPr="00003B7F">
              <w:t xml:space="preserve">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8E0652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8E0652">
            <w:pPr>
              <w:keepNext/>
              <w:keepLines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8E0652">
            <w:pPr>
              <w:keepNext/>
              <w:keepLines/>
              <w:rPr>
                <w:sz w:val="20"/>
                <w:szCs w:val="20"/>
              </w:rPr>
            </w:pPr>
          </w:p>
          <w:p w:rsidR="00970815" w:rsidRPr="00003B7F" w:rsidRDefault="00970815" w:rsidP="008E0652">
            <w:pPr>
              <w:keepNext/>
              <w:keepLines/>
            </w:pPr>
          </w:p>
          <w:p w:rsidR="00970815" w:rsidRPr="00003B7F" w:rsidRDefault="00970815" w:rsidP="008E0652">
            <w:pPr>
              <w:keepNext/>
              <w:keepLines/>
            </w:pPr>
          </w:p>
          <w:p w:rsidR="00970815" w:rsidRPr="00003B7F" w:rsidRDefault="00970815" w:rsidP="008E0652">
            <w:pPr>
              <w:keepNext/>
              <w:keepLines/>
            </w:pPr>
          </w:p>
          <w:p w:rsidR="00970815" w:rsidRPr="00003B7F" w:rsidRDefault="00970815" w:rsidP="008E0652">
            <w:pPr>
              <w:keepNext/>
              <w:keepLines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8E0652">
            <w:pPr>
              <w:keepNext/>
              <w:keepLines/>
            </w:pPr>
            <w:r w:rsidRPr="00003B7F">
              <w:t>В соответствии с положениями Федерального закона от 19 июня 2004 года № 54-ФЗ «О собраниях, 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8E0652">
            <w:pPr>
              <w:keepNext/>
              <w:keepLines/>
            </w:pPr>
            <w:r w:rsidRPr="00003B7F"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8E0652">
            <w:pPr>
              <w:keepNext/>
              <w:keepLines/>
            </w:pPr>
            <w:r w:rsidRPr="008700D7"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8E0652">
            <w:pPr>
              <w:keepNext/>
              <w:keepLines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8E0652">
            <w:pPr>
              <w:keepNext/>
              <w:keepLines/>
            </w:pPr>
            <w:r w:rsidRPr="008700D7"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</w:p>
          <w:p w:rsidR="00970815" w:rsidRPr="008700D7" w:rsidRDefault="00970815" w:rsidP="008E0652">
            <w:pPr>
              <w:keepNext/>
              <w:keepLines/>
            </w:pPr>
            <w:r w:rsidRPr="008700D7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8E0652">
            <w:pPr>
              <w:keepNext/>
              <w:keepLines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8E0652">
            <w:pPr>
              <w:keepNext/>
              <w:keepLines/>
            </w:pPr>
            <w:r w:rsidRPr="0064232F"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8E0652">
            <w:pPr>
              <w:keepNext/>
              <w:keepLines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 xml:space="preserve">а также </w:t>
            </w:r>
            <w:r w:rsidR="000755AE">
              <w:lastRenderedPageBreak/>
              <w:t>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8E0652">
            <w:pPr>
              <w:keepNext/>
              <w:keepLines/>
              <w:rPr>
                <w:sz w:val="10"/>
                <w:szCs w:val="10"/>
              </w:rPr>
            </w:pPr>
          </w:p>
          <w:p w:rsidR="00970815" w:rsidRPr="0064232F" w:rsidRDefault="00970815" w:rsidP="008E0652">
            <w:pPr>
              <w:keepNext/>
              <w:keepLines/>
            </w:pPr>
            <w:r w:rsidRPr="0064232F">
              <w:t xml:space="preserve">(ч.3 ст.29 </w:t>
            </w:r>
            <w:r w:rsidR="006D1F55">
              <w:rPr>
                <w:i/>
              </w:rPr>
              <w:t>№20-оз</w:t>
            </w:r>
            <w:r w:rsidRPr="0064232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8E0652">
            <w:pPr>
              <w:keepNext/>
              <w:keepLines/>
            </w:pPr>
            <w:r w:rsidRPr="0064232F">
              <w:lastRenderedPageBreak/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8E0652">
            <w:pPr>
              <w:keepNext/>
              <w:keepLines/>
            </w:pPr>
          </w:p>
          <w:p w:rsidR="00970815" w:rsidRPr="0064232F" w:rsidRDefault="00970815" w:rsidP="008E0652">
            <w:pPr>
              <w:keepNext/>
              <w:keepLines/>
            </w:pPr>
          </w:p>
          <w:p w:rsidR="00970815" w:rsidRPr="0064232F" w:rsidRDefault="00970815" w:rsidP="008E0652">
            <w:pPr>
              <w:keepNext/>
              <w:keepLines/>
            </w:pPr>
          </w:p>
          <w:p w:rsidR="00970815" w:rsidRPr="0064232F" w:rsidRDefault="00970815" w:rsidP="008E0652">
            <w:pPr>
              <w:keepNext/>
              <w:keepLines/>
            </w:pPr>
            <w:r w:rsidRPr="0064232F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8E0652">
            <w:pPr>
              <w:keepNext/>
              <w:keepLines/>
            </w:pPr>
            <w:r w:rsidRPr="0064232F">
              <w:lastRenderedPageBreak/>
              <w:t xml:space="preserve">Политические партии, выдвинувшие кандидатов, которые зарегистрированы </w:t>
            </w:r>
            <w:r w:rsidRPr="0064232F">
              <w:lastRenderedPageBreak/>
              <w:t>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8E0652">
            <w:pPr>
              <w:keepNext/>
              <w:keepLines/>
            </w:pPr>
            <w:r w:rsidRPr="00751C88">
              <w:lastRenderedPageBreak/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8E0652">
            <w:pPr>
              <w:keepNext/>
              <w:keepLines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8E0652">
            <w:pPr>
              <w:keepNext/>
              <w:keepLines/>
              <w:rPr>
                <w:sz w:val="6"/>
                <w:szCs w:val="6"/>
              </w:rPr>
            </w:pPr>
          </w:p>
          <w:p w:rsidR="00970815" w:rsidRPr="00751C88" w:rsidRDefault="00970815" w:rsidP="008E0652">
            <w:pPr>
              <w:keepNext/>
              <w:keepLines/>
              <w:rPr>
                <w:sz w:val="6"/>
                <w:szCs w:val="6"/>
              </w:rPr>
            </w:pPr>
          </w:p>
          <w:p w:rsidR="00970815" w:rsidRPr="00751C88" w:rsidRDefault="00970815" w:rsidP="008E0652">
            <w:pPr>
              <w:keepNext/>
              <w:keepLines/>
              <w:rPr>
                <w:sz w:val="6"/>
                <w:szCs w:val="6"/>
              </w:rPr>
            </w:pPr>
          </w:p>
          <w:p w:rsidR="00970815" w:rsidRPr="00751C88" w:rsidRDefault="00970815" w:rsidP="008E0652">
            <w:pPr>
              <w:keepNext/>
              <w:keepLines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8E0652">
            <w:pPr>
              <w:keepNext/>
              <w:keepLines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8E0652">
            <w:pPr>
              <w:keepNext/>
              <w:keepLines/>
            </w:pPr>
          </w:p>
          <w:p w:rsidR="00970815" w:rsidRPr="00751C88" w:rsidRDefault="00970815" w:rsidP="008E0652">
            <w:pPr>
              <w:keepNext/>
              <w:keepLines/>
            </w:pPr>
          </w:p>
          <w:p w:rsidR="00970815" w:rsidRPr="00751C88" w:rsidRDefault="00970815" w:rsidP="008E0652">
            <w:pPr>
              <w:keepNext/>
              <w:keepLines/>
            </w:pPr>
          </w:p>
          <w:p w:rsidR="00415995" w:rsidRDefault="00415995" w:rsidP="008E0652">
            <w:pPr>
              <w:keepNext/>
              <w:keepLines/>
            </w:pPr>
          </w:p>
          <w:p w:rsidR="00415995" w:rsidRDefault="00415995" w:rsidP="008E0652">
            <w:pPr>
              <w:keepNext/>
              <w:keepLines/>
            </w:pPr>
          </w:p>
          <w:p w:rsidR="00970815" w:rsidRPr="00751C88" w:rsidRDefault="00970815" w:rsidP="008E0652">
            <w:pPr>
              <w:keepNext/>
              <w:keepLines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8E0652">
            <w:pPr>
              <w:keepNext/>
              <w:keepLines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8E0652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8E0652">
            <w:pPr>
              <w:keepNext/>
              <w:keepLines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8E0652">
            <w:pPr>
              <w:keepNext/>
              <w:keepLines/>
              <w:rPr>
                <w:sz w:val="6"/>
                <w:szCs w:val="6"/>
              </w:rPr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8E0652">
            <w:pPr>
              <w:keepNext/>
              <w:keepLines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>сентября</w:t>
            </w: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</w:p>
          <w:p w:rsidR="00970815" w:rsidRPr="00BA2D6F" w:rsidRDefault="00970815" w:rsidP="008E0652">
            <w:pPr>
              <w:keepNext/>
              <w:keepLines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8E0652">
            <w:pPr>
              <w:keepNext/>
              <w:keepLines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8E0652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8E0652">
            <w:pPr>
              <w:keepNext/>
              <w:keepLines/>
            </w:pPr>
            <w:r w:rsidRPr="00287039">
              <w:t xml:space="preserve">Предоставление в </w:t>
            </w:r>
            <w:r w:rsidR="00DD5053" w:rsidRPr="00287039">
              <w:t xml:space="preserve">ТИК </w:t>
            </w:r>
            <w:r w:rsidRPr="00287039">
              <w:t>данных учета объемов и стоимости эфирного времени и пе</w:t>
            </w:r>
            <w:r w:rsidR="00F6375B">
              <w:t xml:space="preserve">чатной площади, предоставленных </w:t>
            </w:r>
            <w:r w:rsidRPr="00287039">
              <w:t xml:space="preserve">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 xml:space="preserve">в соответствии с формами такого учета, которые установлены ТИК </w:t>
            </w:r>
          </w:p>
          <w:p w:rsidR="00970815" w:rsidRPr="00287039" w:rsidRDefault="00970815" w:rsidP="008E0652">
            <w:pPr>
              <w:keepNext/>
              <w:keepLines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8E0652">
            <w:pPr>
              <w:keepNext/>
              <w:keepLines/>
            </w:pPr>
            <w:r w:rsidRPr="00287039">
              <w:t xml:space="preserve">Не позднее </w:t>
            </w:r>
          </w:p>
          <w:p w:rsidR="00970815" w:rsidRPr="00287039" w:rsidRDefault="00C17878" w:rsidP="008E0652">
            <w:pPr>
              <w:keepNext/>
              <w:keepLines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</w:p>
          <w:p w:rsidR="00970815" w:rsidRPr="00287039" w:rsidRDefault="00970815" w:rsidP="008E0652">
            <w:pPr>
              <w:keepNext/>
              <w:keepLines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8E0652">
            <w:pPr>
              <w:keepNext/>
              <w:keepLines/>
            </w:pPr>
            <w:r w:rsidRPr="00287039">
              <w:t>Организации, осуществляющие выпуск средств массовой 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 w:rsidP="008E0652">
            <w:pPr>
              <w:keepNext/>
              <w:keepLines/>
            </w:pPr>
          </w:p>
        </w:tc>
      </w:tr>
    </w:tbl>
    <w:p w:rsidR="00F6375B" w:rsidRDefault="00F6375B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  <w:rPr>
          <w:sz w:val="10"/>
          <w:szCs w:val="10"/>
        </w:rPr>
      </w:pPr>
    </w:p>
    <w:p w:rsidR="008E0652" w:rsidRDefault="008E0652" w:rsidP="008E0652">
      <w:pPr>
        <w:keepNext/>
        <w:keepLines/>
      </w:pPr>
    </w:p>
    <w:p w:rsidR="00970815" w:rsidRPr="009B452C" w:rsidRDefault="008E0652" w:rsidP="008E0652">
      <w:pPr>
        <w:keepNext/>
        <w:keepLines/>
        <w:rPr>
          <w:szCs w:val="10"/>
        </w:rPr>
      </w:pPr>
      <w:r>
        <w:lastRenderedPageBreak/>
        <w:t xml:space="preserve">                                              </w:t>
      </w:r>
      <w:r w:rsidR="00970815"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8E0652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8E0652">
            <w:pPr>
              <w:keepNext/>
              <w:keepLines/>
              <w:ind w:right="-46"/>
            </w:pPr>
            <w:r w:rsidRPr="00AB4EE6">
              <w:rPr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</w:t>
            </w:r>
            <w:r w:rsidR="008E0652">
              <w:rPr>
                <w:szCs w:val="6"/>
              </w:rPr>
              <w:t>местного бюджета. (ч.1 ст.37 ОЗ</w:t>
            </w:r>
            <w:r w:rsidRPr="00AB4EE6">
              <w:rPr>
                <w:szCs w:val="6"/>
              </w:rPr>
              <w:t>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8E0652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F6375B" w:rsidP="008E0652">
            <w:pPr>
              <w:keepNext/>
              <w:keepLines/>
            </w:pPr>
            <w:r>
              <w:t>Поступление средств на счет ТИК</w:t>
            </w:r>
          </w:p>
          <w:p w:rsidR="00970815" w:rsidRPr="00B97A50" w:rsidRDefault="00970815" w:rsidP="008E0652">
            <w:pPr>
              <w:keepNext/>
              <w:keepLines/>
            </w:pPr>
          </w:p>
          <w:p w:rsidR="00970815" w:rsidRPr="00B97A50" w:rsidRDefault="00970815" w:rsidP="008E0652">
            <w:pPr>
              <w:keepNext/>
              <w:keepLines/>
            </w:pPr>
          </w:p>
          <w:p w:rsidR="00970815" w:rsidRPr="00B97A50" w:rsidRDefault="00970815" w:rsidP="008E0652">
            <w:pPr>
              <w:keepNext/>
              <w:keepLines/>
            </w:pPr>
          </w:p>
          <w:p w:rsidR="00970815" w:rsidRPr="00B97A50" w:rsidRDefault="00970815" w:rsidP="008E0652">
            <w:pPr>
              <w:keepNext/>
              <w:keepLines/>
            </w:pPr>
          </w:p>
          <w:p w:rsidR="00970815" w:rsidRPr="00B97A50" w:rsidRDefault="00970815" w:rsidP="008E0652">
            <w:pPr>
              <w:keepNext/>
              <w:keepLines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8E0652">
            <w:pPr>
              <w:keepNext/>
              <w:keepLines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8E0652">
            <w:pPr>
              <w:keepNext/>
              <w:keepLines/>
            </w:pPr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8E0652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8E0652">
            <w:pPr>
              <w:keepNext/>
              <w:keepLines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</w:p>
          <w:p w:rsidR="00970815" w:rsidRPr="007D75FE" w:rsidRDefault="00970815" w:rsidP="008E0652">
            <w:pPr>
              <w:keepNext/>
              <w:keepLines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8E0652">
            <w:pPr>
              <w:keepNext/>
              <w:keepLines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  <w:p w:rsidR="00970815" w:rsidRPr="007D75FE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8E0652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8E0652">
            <w:pPr>
              <w:keepNext/>
              <w:keepLines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 xml:space="preserve">ТИК </w:t>
            </w:r>
          </w:p>
          <w:p w:rsidR="00970815" w:rsidRPr="00D50F6C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</w:p>
          <w:p w:rsidR="00970815" w:rsidRPr="00D50F6C" w:rsidRDefault="00970815" w:rsidP="008E0652">
            <w:pPr>
              <w:keepNext/>
              <w:keepLines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8E0652">
            <w:pPr>
              <w:keepNext/>
              <w:keepLines/>
            </w:pPr>
            <w:r w:rsidRPr="00D50F6C">
              <w:t xml:space="preserve">После получения разрешения ТИК на открытие специального избирательного счета, но не позднее представления </w:t>
            </w:r>
            <w:r w:rsidR="004751B4">
              <w:br/>
            </w:r>
            <w:r w:rsidR="00F6375B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8E0652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8E0652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8E0652">
            <w:pPr>
              <w:keepNext/>
              <w:keepLines/>
            </w:pPr>
            <w:r w:rsidRPr="00042A0F">
              <w:t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</w:t>
            </w:r>
            <w:r w:rsidR="00F6375B">
              <w:t xml:space="preserve"> </w:t>
            </w:r>
            <w:r w:rsidRPr="00042A0F">
              <w:t>перечисления</w:t>
            </w:r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не</w:t>
            </w:r>
            <w:r w:rsidR="00F6375B">
              <w:t xml:space="preserve"> </w:t>
            </w:r>
            <w:r w:rsidRPr="00042A0F">
              <w:t xml:space="preserve">перечисления средств избирательного фонда на специальный избирательный </w:t>
            </w:r>
            <w:r w:rsidRPr="00042A0F">
              <w:lastRenderedPageBreak/>
              <w:t>счет</w:t>
            </w:r>
            <w:r w:rsidRPr="00042A0F">
              <w:rPr>
                <w:rStyle w:val="ad"/>
              </w:rPr>
              <w:footnoteReference w:id="4"/>
            </w:r>
            <w:r w:rsidRPr="00042A0F">
              <w:t>.</w:t>
            </w:r>
          </w:p>
          <w:p w:rsidR="00970815" w:rsidRPr="00042A0F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042A0F" w:rsidRDefault="00970815" w:rsidP="008E0652">
            <w:pPr>
              <w:keepNext/>
              <w:keepLines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8E0652">
            <w:pPr>
              <w:keepNext/>
              <w:keepLines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t>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8E0652">
            <w:pPr>
              <w:keepNext/>
              <w:keepLines/>
            </w:pPr>
            <w:r w:rsidRPr="00042A0F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8E0652">
            <w:pPr>
              <w:keepNext/>
              <w:keepLines/>
            </w:pPr>
            <w:r w:rsidRPr="00F33EF8"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8E0652">
            <w:pPr>
              <w:keepNext/>
              <w:keepLines/>
            </w:pPr>
            <w:r w:rsidRPr="00F33EF8">
              <w:t xml:space="preserve">Предоставление в </w:t>
            </w:r>
            <w:r w:rsidR="00DD5053" w:rsidRPr="00F33EF8">
              <w:t xml:space="preserve">ТИК </w:t>
            </w:r>
            <w:r w:rsidRPr="00F33EF8">
              <w:t>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F33EF8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F33EF8" w:rsidRDefault="00970815" w:rsidP="008E0652">
            <w:pPr>
              <w:keepNext/>
              <w:keepLines/>
              <w:rPr>
                <w:sz w:val="16"/>
              </w:rPr>
            </w:pPr>
          </w:p>
          <w:p w:rsidR="00970815" w:rsidRPr="00F33EF8" w:rsidRDefault="00970815" w:rsidP="008E0652">
            <w:pPr>
              <w:keepNext/>
              <w:keepLines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8E0652">
            <w:pPr>
              <w:keepNext/>
              <w:keepLines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8E0652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8E0652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8E0652">
            <w:pPr>
              <w:keepNext/>
              <w:keepLines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8E0652">
            <w:pPr>
              <w:keepNext/>
              <w:keepLines/>
            </w:pPr>
          </w:p>
          <w:p w:rsidR="00970815" w:rsidRPr="0094712E" w:rsidRDefault="00B4199A" w:rsidP="008E0652">
            <w:pPr>
              <w:keepNext/>
              <w:keepLines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8E0652">
            <w:pPr>
              <w:keepNext/>
              <w:keepLines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8E0652">
            <w:pPr>
              <w:keepNext/>
              <w:keepLines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8E0652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8E0652">
            <w:pPr>
              <w:keepNext/>
              <w:keepLines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8E0652">
            <w:pPr>
              <w:keepNext/>
              <w:keepLines/>
            </w:pPr>
          </w:p>
          <w:p w:rsidR="00970815" w:rsidRPr="00546755" w:rsidRDefault="00970815" w:rsidP="008E0652">
            <w:pPr>
              <w:keepNext/>
              <w:keepLines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8E0652">
            <w:pPr>
              <w:keepNext/>
              <w:keepLines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8E0652">
            <w:pPr>
              <w:keepNext/>
              <w:keepLines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8E0652">
            <w:pPr>
              <w:keepNext/>
              <w:keepLines/>
            </w:pPr>
          </w:p>
          <w:p w:rsidR="00970815" w:rsidRPr="00546755" w:rsidRDefault="00970815" w:rsidP="008E0652">
            <w:pPr>
              <w:keepNext/>
              <w:keepLines/>
            </w:pPr>
          </w:p>
          <w:p w:rsidR="00970815" w:rsidRPr="00546755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8E0652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8E0652">
            <w:pPr>
              <w:keepNext/>
              <w:keepLines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8E0652">
            <w:pPr>
              <w:keepNext/>
              <w:keepLines/>
            </w:pPr>
          </w:p>
          <w:p w:rsidR="00D3010F" w:rsidRDefault="00970815" w:rsidP="008E0652">
            <w:pPr>
              <w:keepNext/>
              <w:keepLines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Default="00970815" w:rsidP="008E0652">
            <w:pPr>
              <w:keepNext/>
              <w:keepLines/>
            </w:pPr>
            <w:r w:rsidRPr="003D7600">
              <w:t xml:space="preserve"> </w:t>
            </w:r>
          </w:p>
          <w:p w:rsidR="00F6375B" w:rsidRPr="003D7600" w:rsidRDefault="00F6375B" w:rsidP="008E0652">
            <w:pPr>
              <w:keepNext/>
              <w:keepLine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8E0652">
            <w:pPr>
              <w:keepNext/>
              <w:keepLines/>
            </w:pPr>
            <w:r w:rsidRPr="003D760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8E0652">
            <w:pPr>
              <w:keepNext/>
              <w:keepLines/>
            </w:pPr>
            <w:r w:rsidRPr="009F1892">
              <w:lastRenderedPageBreak/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8E0652">
            <w:pPr>
              <w:keepNext/>
              <w:keepLines/>
            </w:pPr>
            <w:r w:rsidRPr="009F1892">
              <w:t>Опубликование переданных</w:t>
            </w:r>
            <w:r w:rsidR="00971944">
              <w:t xml:space="preserve"> ТИК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8E0652">
            <w:pPr>
              <w:keepNext/>
              <w:keepLines/>
            </w:pPr>
          </w:p>
          <w:p w:rsidR="00970815" w:rsidRPr="009F1892" w:rsidRDefault="00970815" w:rsidP="008E0652">
            <w:pPr>
              <w:keepNext/>
              <w:keepLines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8E0652">
            <w:pPr>
              <w:keepNext/>
              <w:keepLines/>
            </w:pPr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8E0652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8E0652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8E0652">
            <w:pPr>
              <w:keepNext/>
              <w:keepLines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6C60CC" w:rsidRDefault="00970815" w:rsidP="008E0652">
            <w:pPr>
              <w:keepNext/>
              <w:keepLines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8E0652">
            <w:pPr>
              <w:keepNext/>
              <w:keepLines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8E0652">
            <w:pPr>
              <w:keepNext/>
              <w:keepLines/>
            </w:pPr>
            <w:r w:rsidRPr="00D20F3C">
              <w:t xml:space="preserve">ТИК </w:t>
            </w:r>
          </w:p>
          <w:p w:rsidR="00970815" w:rsidRPr="006C60CC" w:rsidRDefault="00970815" w:rsidP="008E0652">
            <w:pPr>
              <w:keepNext/>
              <w:keepLines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8E0652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Pr="006E7BE4">
              <w:t>итоговых финансовых отчетов кандидатов</w:t>
            </w:r>
          </w:p>
          <w:p w:rsidR="00970815" w:rsidRPr="006E7BE4" w:rsidRDefault="00970815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970815" w:rsidRPr="006E7BE4" w:rsidRDefault="00970815" w:rsidP="008E0652">
            <w:pPr>
              <w:keepNext/>
              <w:keepLines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8E0652">
            <w:pPr>
              <w:keepNext/>
              <w:keepLines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8E0652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8E0652">
            <w:pPr>
              <w:keepNext/>
              <w:keepLines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8E0652">
            <w:pPr>
              <w:pStyle w:val="a9"/>
              <w:keepNext/>
              <w:keepLines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970815" w:rsidRPr="006E7BE4" w:rsidRDefault="00970815" w:rsidP="008E0652">
            <w:pPr>
              <w:keepNext/>
              <w:keepLines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8E0652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8E0652">
            <w:pPr>
              <w:keepNext/>
              <w:keepLines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8E0652">
            <w:pPr>
              <w:pStyle w:val="a9"/>
              <w:keepNext/>
              <w:keepLines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970815" w:rsidRPr="006E7BE4" w:rsidRDefault="00970815" w:rsidP="008E0652">
            <w:pPr>
              <w:keepNext/>
              <w:keepLines/>
            </w:pPr>
            <w:r w:rsidRPr="006E7BE4">
              <w:t xml:space="preserve">(ч.1 ст.42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8E0652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8E0652">
            <w:pPr>
              <w:keepNext/>
              <w:keepLines/>
            </w:pPr>
            <w:r w:rsidRPr="00C8108D">
              <w:t>7</w:t>
            </w:r>
            <w:r w:rsidR="00A644A1"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970815" w:rsidP="008E0652">
            <w:pPr>
              <w:keepNext/>
              <w:keepLines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 w:rsidR="000C2BE2"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 w:rsidR="000C2BE2">
              <w:t>)</w:t>
            </w:r>
            <w:r w:rsidRPr="00C8108D">
              <w:t xml:space="preserve"> на дату составления (подписания) отчета</w:t>
            </w:r>
          </w:p>
          <w:p w:rsidR="00970815" w:rsidRPr="00C8108D" w:rsidRDefault="00970815" w:rsidP="008E0652">
            <w:pPr>
              <w:pStyle w:val="a9"/>
              <w:keepNext/>
              <w:keepLines/>
              <w:tabs>
                <w:tab w:val="left" w:pos="708"/>
              </w:tabs>
              <w:rPr>
                <w:sz w:val="16"/>
                <w:szCs w:val="16"/>
              </w:rPr>
            </w:pPr>
          </w:p>
          <w:p w:rsidR="00970815" w:rsidRPr="00C8108D" w:rsidRDefault="00970815" w:rsidP="008E0652">
            <w:pPr>
              <w:keepNext/>
              <w:keepLines/>
            </w:pPr>
            <w:r w:rsidRPr="00C8108D">
              <w:lastRenderedPageBreak/>
              <w:t xml:space="preserve">(ч.2 ст.41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8E0652">
            <w:pPr>
              <w:keepNext/>
              <w:keepLines/>
            </w:pPr>
            <w:r w:rsidRPr="00C8108D">
              <w:lastRenderedPageBreak/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70815" w:rsidP="008E0652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8E0652">
            <w:pPr>
              <w:keepNext/>
              <w:keepLines/>
            </w:pPr>
            <w:r w:rsidRPr="00C8108D"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8E0652">
            <w:pPr>
              <w:keepNext/>
              <w:keepLines/>
            </w:pPr>
            <w:r w:rsidRPr="00C8108D">
              <w:t xml:space="preserve">Представление ТИК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8E0652">
            <w:pPr>
              <w:keepNext/>
              <w:keepLines/>
            </w:pPr>
          </w:p>
          <w:p w:rsidR="00970815" w:rsidRPr="00C8108D" w:rsidRDefault="00970815" w:rsidP="008E0652">
            <w:pPr>
              <w:keepNext/>
              <w:keepLines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8E0652">
            <w:pPr>
              <w:keepNext/>
              <w:keepLines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</w:tbl>
    <w:p w:rsidR="00970815" w:rsidRPr="0034005B" w:rsidRDefault="00970815" w:rsidP="008E0652">
      <w:pPr>
        <w:keepNext/>
        <w:keepLines/>
        <w:rPr>
          <w:b/>
          <w:highlight w:val="yellow"/>
        </w:rPr>
      </w:pPr>
    </w:p>
    <w:p w:rsidR="00970815" w:rsidRPr="009B452C" w:rsidRDefault="00970815" w:rsidP="008E0652">
      <w:pPr>
        <w:keepNext/>
        <w:keepLines/>
      </w:pPr>
      <w:r w:rsidRPr="009B452C">
        <w:t>ГОЛОСОВАНИЕ И ОПРЕДЕЛЕНИЕ РЕЗУЛЬТАТОВ ВЫБОРОВ</w:t>
      </w:r>
    </w:p>
    <w:p w:rsidR="00970815" w:rsidRPr="009B452C" w:rsidRDefault="00970815" w:rsidP="008E0652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8E0652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8E0652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8E0652">
            <w:pPr>
              <w:keepNext/>
              <w:keepLines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970815" w:rsidRPr="003B04A7" w:rsidRDefault="004B0F4E" w:rsidP="008E0652">
            <w:pPr>
              <w:keepNext/>
              <w:keepLines/>
            </w:pPr>
            <w: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5" w:rsidRPr="003B04A7" w:rsidRDefault="009B5EE5" w:rsidP="008E0652">
            <w:pPr>
              <w:keepNext/>
              <w:keepLines/>
            </w:pPr>
            <w:r w:rsidRPr="003B54E3">
              <w:t xml:space="preserve">ТИК </w:t>
            </w:r>
          </w:p>
          <w:p w:rsidR="00970815" w:rsidRPr="003B04A7" w:rsidRDefault="00970815" w:rsidP="008E0652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8E0652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8E0652">
            <w:pPr>
              <w:keepNext/>
              <w:keepLines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8E0652">
            <w:pPr>
              <w:keepNext/>
              <w:keepLines/>
            </w:pPr>
          </w:p>
          <w:p w:rsidR="004B0F4E" w:rsidRPr="003B04A7" w:rsidRDefault="004B0F4E" w:rsidP="008E0652">
            <w:pPr>
              <w:keepNext/>
              <w:keepLines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8E0652">
            <w:pPr>
              <w:keepNext/>
              <w:keepLines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8E0652">
            <w:pPr>
              <w:keepNext/>
              <w:keepLines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3B04A7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Pr="003B04A7" w:rsidRDefault="004B0F4E" w:rsidP="008E0652">
            <w:pPr>
              <w:keepNext/>
              <w:keepLines/>
            </w:pPr>
          </w:p>
          <w:p w:rsidR="004B0F4E" w:rsidRPr="003B04A7" w:rsidRDefault="004B0F4E" w:rsidP="008E0652">
            <w:pPr>
              <w:keepNext/>
              <w:keepLines/>
            </w:pPr>
            <w:r w:rsidRPr="003B04A7"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8E0652">
            <w:pPr>
              <w:keepNext/>
              <w:keepLines/>
            </w:pPr>
            <w:r w:rsidRPr="00BA4123">
              <w:t xml:space="preserve">ТИК </w:t>
            </w:r>
          </w:p>
          <w:p w:rsidR="004B0F4E" w:rsidRPr="003B04A7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Pr="003B04A7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Pr="00D20F3C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  <w:p w:rsidR="004B0F4E" w:rsidRPr="003B04A7" w:rsidRDefault="004B0F4E" w:rsidP="008E0652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8E0652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8E0652">
            <w:pPr>
              <w:keepNext/>
              <w:keepLines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070FF1" w:rsidRDefault="008E0652" w:rsidP="008E0652">
            <w:pPr>
              <w:keepNext/>
              <w:keepLines/>
            </w:pPr>
            <w:r>
              <w:t>(</w:t>
            </w:r>
            <w:r w:rsidR="004B0F4E" w:rsidRPr="00070FF1">
              <w:t xml:space="preserve">ч.2 ст.47 </w:t>
            </w:r>
            <w:r w:rsidR="00212D7B">
              <w:rPr>
                <w:i/>
              </w:rPr>
              <w:t>№20-оз</w:t>
            </w:r>
            <w:r w:rsidR="004B0F4E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8E0652">
            <w:pPr>
              <w:keepNext/>
              <w:keepLines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070FF1" w:rsidRDefault="004B0F4E" w:rsidP="008E0652">
            <w:pPr>
              <w:keepNext/>
              <w:keepLines/>
            </w:pPr>
            <w:r>
              <w:t>Н</w:t>
            </w:r>
            <w:r w:rsidRPr="00070FF1">
              <w:t>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4B0F4E" w:rsidP="008E0652">
            <w:pPr>
              <w:keepNext/>
              <w:keepLines/>
            </w:pPr>
            <w:r w:rsidRPr="00BA4123">
              <w:t xml:space="preserve">ТИК </w:t>
            </w:r>
            <w:r w:rsidRPr="00070FF1">
              <w:t>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8E0652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8E0652">
            <w:pPr>
              <w:keepNext/>
              <w:keepLines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8E0652">
            <w:pPr>
              <w:keepNext/>
              <w:keepLines/>
            </w:pPr>
          </w:p>
          <w:p w:rsidR="004B0F4E" w:rsidRPr="00E06787" w:rsidRDefault="004B0F4E" w:rsidP="008E0652">
            <w:pPr>
              <w:keepNext/>
              <w:keepLines/>
            </w:pPr>
            <w:r w:rsidRPr="00E06787"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8E0652">
            <w:pPr>
              <w:keepNext/>
              <w:keepLines/>
            </w:pPr>
            <w:r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8E0652">
            <w:pPr>
              <w:keepNext/>
              <w:keepLines/>
            </w:pPr>
            <w:r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8E0652">
            <w:pPr>
              <w:keepNext/>
              <w:keepLines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4B0F4E" w:rsidRPr="00D3010F" w:rsidRDefault="004B0F4E" w:rsidP="008E0652">
            <w:pPr>
              <w:keepNext/>
              <w:keepLines/>
            </w:pPr>
          </w:p>
          <w:p w:rsidR="004B0F4E" w:rsidRPr="00D3010F" w:rsidRDefault="004B0F4E" w:rsidP="008E0652">
            <w:pPr>
              <w:keepNext/>
              <w:keepLines/>
            </w:pPr>
          </w:p>
          <w:p w:rsidR="004B0F4E" w:rsidRPr="00D3010F" w:rsidRDefault="004B0F4E" w:rsidP="008E0652">
            <w:pPr>
              <w:keepNext/>
              <w:keepLines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8E0652">
            <w:pPr>
              <w:keepNext/>
              <w:keepLines/>
            </w:pPr>
            <w:r w:rsidRPr="00D3010F"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8E0652">
            <w:pPr>
              <w:keepNext/>
              <w:keepLines/>
            </w:pPr>
          </w:p>
          <w:p w:rsidR="004B0F4E" w:rsidRPr="00D3010F" w:rsidRDefault="004B0F4E" w:rsidP="008E0652">
            <w:pPr>
              <w:keepNext/>
              <w:keepLines/>
            </w:pPr>
            <w:r w:rsidRPr="00D3010F"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8E0652">
            <w:pPr>
              <w:keepNext/>
              <w:keepLines/>
            </w:pPr>
          </w:p>
          <w:p w:rsidR="004B0F4E" w:rsidRPr="00D3010F" w:rsidRDefault="008E0652" w:rsidP="008E0652">
            <w:pPr>
              <w:keepNext/>
              <w:keepLines/>
            </w:pPr>
            <w:r>
              <w:t xml:space="preserve">Не ранее чем за 3 дня и </w:t>
            </w:r>
            <w:r w:rsidR="004B0F4E" w:rsidRPr="00D3010F">
              <w:t xml:space="preserve">не позднее чем за один день до дня голосования </w:t>
            </w:r>
          </w:p>
          <w:p w:rsidR="00815770" w:rsidRPr="00D3010F" w:rsidRDefault="00815770" w:rsidP="008E0652">
            <w:pPr>
              <w:keepNext/>
              <w:keepLines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8E0652">
            <w:pPr>
              <w:keepNext/>
              <w:keepLines/>
            </w:pPr>
            <w:r w:rsidRPr="0067410E">
              <w:lastRenderedPageBreak/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8E0652">
            <w:pPr>
              <w:keepNext/>
              <w:keepLines/>
            </w:pPr>
            <w:r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keepNext/>
              <w:keepLines/>
            </w:pPr>
            <w:r>
              <w:t xml:space="preserve">Выдача открепительных удостоверений в ТИК </w:t>
            </w:r>
          </w:p>
          <w:p w:rsidR="004B0F4E" w:rsidRDefault="004B0F4E" w:rsidP="008E0652">
            <w:pPr>
              <w:keepNext/>
              <w:keepLines/>
            </w:pPr>
          </w:p>
          <w:p w:rsidR="004B0F4E" w:rsidRDefault="00815770" w:rsidP="008E0652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</w:t>
            </w:r>
            <w:r w:rsidR="00F6375B">
              <w:rPr>
                <w:rFonts w:eastAsia="Times New Roman"/>
                <w:lang w:eastAsia="ru-RU"/>
              </w:rPr>
              <w:t xml:space="preserve">3 августа </w:t>
            </w:r>
            <w:r>
              <w:rPr>
                <w:rFonts w:eastAsia="Times New Roman"/>
                <w:lang w:eastAsia="ru-RU"/>
              </w:rPr>
              <w:t xml:space="preserve">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8E0652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8E0652">
            <w:pPr>
              <w:keepNext/>
              <w:keepLines/>
            </w:pPr>
          </w:p>
          <w:p w:rsidR="00D3010F" w:rsidRDefault="00D3010F" w:rsidP="008E0652">
            <w:pPr>
              <w:keepNext/>
              <w:keepLines/>
            </w:pPr>
          </w:p>
          <w:p w:rsidR="004B0F4E" w:rsidRDefault="00815770" w:rsidP="008E0652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>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8E0652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8E0652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8E0652">
            <w:pPr>
              <w:keepNext/>
              <w:keepLines/>
            </w:pPr>
            <w:r w:rsidRPr="00F1413C">
              <w:t xml:space="preserve">Представление в </w:t>
            </w:r>
            <w:r w:rsidR="00E058AE" w:rsidRPr="00C8108D">
              <w:t xml:space="preserve">ТИК </w:t>
            </w:r>
            <w:r w:rsidRPr="00F1413C">
              <w:t xml:space="preserve">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Pr="00F1413C" w:rsidRDefault="004B0F4E" w:rsidP="008E0652">
            <w:pPr>
              <w:keepNext/>
              <w:keepLines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F6375B">
              <w:t xml:space="preserve"> </w:t>
            </w:r>
            <w:r w:rsidR="00815770" w:rsidRPr="00070FF1">
              <w:t>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8E0652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8E0652">
            <w:pPr>
              <w:keepNext/>
              <w:keepLines/>
            </w:pPr>
          </w:p>
          <w:p w:rsidR="004B0F4E" w:rsidRPr="00F1413C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DF4955" w:rsidRDefault="00DF4955" w:rsidP="008E0652">
            <w:pPr>
              <w:keepNext/>
              <w:keepLines/>
            </w:pPr>
          </w:p>
          <w:p w:rsidR="00DF4955" w:rsidRPr="00F1413C" w:rsidRDefault="00DF4955" w:rsidP="008E0652">
            <w:pPr>
              <w:keepNext/>
              <w:keepLines/>
            </w:pPr>
          </w:p>
          <w:p w:rsidR="004B0F4E" w:rsidRPr="00F1413C" w:rsidRDefault="004B0F4E" w:rsidP="008E0652">
            <w:pPr>
              <w:keepNext/>
              <w:keepLines/>
            </w:pPr>
            <w:r w:rsidRPr="00F1413C">
              <w:t>не позднее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8E0652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8E0652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8E0652">
            <w:pPr>
              <w:keepNext/>
              <w:keepLines/>
            </w:pPr>
          </w:p>
          <w:p w:rsidR="004929CD" w:rsidRDefault="004929CD" w:rsidP="008E0652">
            <w:pPr>
              <w:keepNext/>
              <w:keepLines/>
            </w:pPr>
          </w:p>
          <w:p w:rsidR="004929CD" w:rsidRPr="008D3DBE" w:rsidRDefault="004929CD" w:rsidP="008E0652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8E0652">
            <w:pPr>
              <w:keepNext/>
              <w:keepLines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8E0652">
            <w:pPr>
              <w:keepNext/>
              <w:keepLines/>
            </w:pPr>
            <w:r w:rsidRPr="00590A8E">
              <w:t xml:space="preserve">   1) для средства массовой информации, зарегистрированного для распро</w:t>
            </w:r>
            <w:r w:rsidR="008E0652">
              <w:t xml:space="preserve">странения на территории двух и </w:t>
            </w:r>
            <w:r w:rsidRPr="00590A8E">
              <w:t>более субъектов Российской Федерации</w:t>
            </w: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  <w:r w:rsidRPr="00590A8E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</w:p>
          <w:p w:rsidR="004B0F4E" w:rsidRPr="00590A8E" w:rsidRDefault="004B0F4E" w:rsidP="008E0652">
            <w:pPr>
              <w:keepNext/>
              <w:keepLines/>
            </w:pPr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>в период с 9 июля по 28 августа включительно</w:t>
            </w:r>
          </w:p>
          <w:p w:rsidR="004B0F4E" w:rsidRPr="00590A8E" w:rsidRDefault="004B0F4E" w:rsidP="008E0652">
            <w:pPr>
              <w:keepNext/>
              <w:keepLines/>
            </w:pPr>
            <w:r w:rsidRPr="00590A8E"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  <w:r w:rsidRPr="00590A8E">
              <w:t xml:space="preserve">В Избирательную комиссию Ленинградской области в период с 9 июля до </w:t>
            </w:r>
            <w:r w:rsidR="004751B4">
              <w:br/>
            </w:r>
            <w:r w:rsidRPr="00590A8E">
              <w:t xml:space="preserve">4 сентября </w:t>
            </w:r>
            <w:r w:rsidRPr="00590A8E">
              <w:lastRenderedPageBreak/>
              <w:t>включительно</w:t>
            </w:r>
          </w:p>
          <w:p w:rsidR="004B0F4E" w:rsidRPr="00590A8E" w:rsidRDefault="004B0F4E" w:rsidP="008E0652">
            <w:pPr>
              <w:keepNext/>
              <w:keepLines/>
            </w:pPr>
          </w:p>
          <w:p w:rsidR="004B0F4E" w:rsidRPr="00590A8E" w:rsidRDefault="004B0F4E" w:rsidP="008E0652">
            <w:pPr>
              <w:keepNext/>
              <w:keepLines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E058AE" w:rsidP="008E0652">
            <w:pPr>
              <w:keepNext/>
              <w:keepLines/>
            </w:pPr>
            <w:r w:rsidRPr="00590A8E">
              <w:t xml:space="preserve">В Избирательную комиссию Ленинградской области </w:t>
            </w:r>
            <w:r w:rsidR="004B0F4E" w:rsidRPr="00590A8E">
              <w:t xml:space="preserve">- </w:t>
            </w:r>
            <w:r w:rsidR="004751B4">
              <w:br/>
            </w:r>
            <w:r w:rsidR="004B0F4E"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="004B0F4E"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8E0652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8E0652">
            <w:pPr>
              <w:keepNext/>
              <w:keepLines/>
            </w:pPr>
            <w:r w:rsidRPr="007579D2"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8E0652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8E0652">
            <w:pPr>
              <w:keepNext/>
              <w:keepLines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8E0652">
            <w:pPr>
              <w:keepNext/>
              <w:keepLines/>
            </w:pPr>
          </w:p>
          <w:p w:rsidR="004B0F4E" w:rsidRPr="0078593B" w:rsidRDefault="004B0F4E" w:rsidP="008E0652">
            <w:pPr>
              <w:keepNext/>
              <w:keepLines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8E0652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8E0652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8E0652">
            <w:pPr>
              <w:keepNext/>
              <w:keepLines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t>о возможности проголосовать вне помещения для голосования</w:t>
            </w: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  <w:r w:rsidRPr="006A5511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52" w:rsidRDefault="004B0F4E" w:rsidP="008E0652">
            <w:pPr>
              <w:keepNext/>
              <w:keepLines/>
            </w:pPr>
            <w:r w:rsidRPr="006A5511">
              <w:t xml:space="preserve">С </w:t>
            </w:r>
            <w:r>
              <w:t>29</w:t>
            </w:r>
            <w:r w:rsidR="008E0652">
              <w:t xml:space="preserve"> августа и не позднее 14 часов </w:t>
            </w:r>
          </w:p>
          <w:p w:rsidR="004B0F4E" w:rsidRPr="006A5511" w:rsidRDefault="004B0F4E" w:rsidP="008E0652">
            <w:pPr>
              <w:keepNext/>
              <w:keepLines/>
            </w:pP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</w:p>
          <w:p w:rsidR="004B0F4E" w:rsidRPr="006A5511" w:rsidRDefault="004B0F4E" w:rsidP="008E0652">
            <w:pPr>
              <w:keepNext/>
              <w:keepLines/>
            </w:pPr>
            <w:r w:rsidRPr="006A5511"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8E0652">
            <w:pPr>
              <w:keepNext/>
              <w:keepLines/>
            </w:pPr>
            <w:r w:rsidRPr="006A5511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8E0652">
            <w:pPr>
              <w:keepNext/>
              <w:keepLines/>
            </w:pPr>
            <w:r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8E0652">
            <w:pPr>
              <w:keepNext/>
              <w:keepLines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</w:p>
          <w:p w:rsidR="004B0F4E" w:rsidRDefault="004B0F4E" w:rsidP="008E0652">
            <w:pPr>
              <w:keepNext/>
              <w:keepLines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  <w:p w:rsidR="00F6375B" w:rsidRDefault="00F6375B" w:rsidP="008E0652">
            <w:pPr>
              <w:keepNext/>
              <w:keepLines/>
            </w:pPr>
          </w:p>
          <w:p w:rsidR="00F6375B" w:rsidRDefault="00F6375B" w:rsidP="008E0652">
            <w:pPr>
              <w:keepNext/>
              <w:keepLines/>
            </w:pPr>
          </w:p>
          <w:p w:rsidR="00F6375B" w:rsidRPr="008E5C39" w:rsidRDefault="00F6375B" w:rsidP="008E0652">
            <w:pPr>
              <w:keepNext/>
              <w:keepLines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8E0652" w:rsidP="008E0652">
            <w:pPr>
              <w:keepNext/>
              <w:keepLines/>
            </w:pPr>
            <w:r>
              <w:t xml:space="preserve">8 сентября не позднее </w:t>
            </w:r>
            <w:r w:rsidR="004B0F4E" w:rsidRPr="0078593B">
              <w:t xml:space="preserve">7 часов по местному времени </w:t>
            </w:r>
          </w:p>
          <w:p w:rsidR="00921545" w:rsidRDefault="00921545" w:rsidP="008E0652">
            <w:pPr>
              <w:keepNext/>
              <w:keepLines/>
            </w:pPr>
          </w:p>
          <w:p w:rsidR="00921545" w:rsidRDefault="00921545" w:rsidP="008E0652">
            <w:pPr>
              <w:keepNext/>
              <w:keepLines/>
            </w:pPr>
          </w:p>
          <w:p w:rsidR="004B0F4E" w:rsidRPr="008E5C39" w:rsidRDefault="004B0F4E" w:rsidP="008E0652">
            <w:pPr>
              <w:keepNext/>
              <w:keepLines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8E0652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8E0652">
            <w:pPr>
              <w:keepNext/>
              <w:keepLines/>
            </w:pPr>
            <w:r>
              <w:lastRenderedPageBreak/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8E0652">
            <w:pPr>
              <w:keepNext/>
              <w:keepLines/>
            </w:pPr>
            <w:r w:rsidRPr="00072957">
              <w:t>Проведение голосования</w:t>
            </w:r>
          </w:p>
          <w:p w:rsidR="004B0F4E" w:rsidRPr="00072957" w:rsidRDefault="004B0F4E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4B0F4E" w:rsidRPr="00072957" w:rsidRDefault="004B0F4E" w:rsidP="008E0652">
            <w:pPr>
              <w:keepNext/>
              <w:keepLines/>
            </w:pPr>
          </w:p>
          <w:p w:rsidR="004B0F4E" w:rsidRPr="00072957" w:rsidRDefault="004B0F4E" w:rsidP="008E0652">
            <w:pPr>
              <w:keepNext/>
              <w:keepLines/>
            </w:pPr>
            <w:r w:rsidRPr="00072957">
              <w:t xml:space="preserve">(ч.1 ст.47 </w:t>
            </w:r>
            <w:r w:rsidR="00212D7B">
              <w:rPr>
                <w:i/>
              </w:rPr>
              <w:t>№20-оз</w:t>
            </w:r>
            <w:r w:rsidRPr="0007295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8E0652">
            <w:pPr>
              <w:keepNext/>
              <w:keepLines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8E0652">
            <w:pPr>
              <w:keepNext/>
              <w:keepLines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8E0652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8E0652">
            <w:pPr>
              <w:keepNext/>
              <w:keepLines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4B0F4E" w:rsidRPr="00A36CCF" w:rsidRDefault="004B0F4E" w:rsidP="008E0652">
            <w:pPr>
              <w:keepNext/>
              <w:keepLines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8E0652">
            <w:pPr>
              <w:keepNext/>
              <w:keepLines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8E0652">
            <w:pPr>
              <w:keepNext/>
              <w:keepLines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8E0652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8E0652">
            <w:pPr>
              <w:keepNext/>
              <w:keepLines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8E0652">
            <w:pPr>
              <w:keepNext/>
              <w:keepLines/>
            </w:pPr>
          </w:p>
          <w:p w:rsidR="004B0F4E" w:rsidRPr="00A36CCF" w:rsidRDefault="004B0F4E" w:rsidP="008E0652">
            <w:pPr>
              <w:keepNext/>
              <w:keepLines/>
            </w:pPr>
          </w:p>
          <w:p w:rsidR="004B0F4E" w:rsidRPr="00A36CCF" w:rsidRDefault="004B0F4E" w:rsidP="008E0652">
            <w:pPr>
              <w:keepNext/>
              <w:keepLines/>
            </w:pPr>
          </w:p>
          <w:p w:rsidR="004B0F4E" w:rsidRPr="00A36CCF" w:rsidRDefault="004B0F4E" w:rsidP="008E0652">
            <w:pPr>
              <w:keepNext/>
              <w:keepLines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8E0652">
            <w:pPr>
              <w:keepNext/>
              <w:keepLines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8E0652">
            <w:pPr>
              <w:keepNext/>
              <w:keepLines/>
            </w:pPr>
          </w:p>
          <w:p w:rsidR="004B0F4E" w:rsidRPr="00A36CCF" w:rsidRDefault="004B0F4E" w:rsidP="008E0652">
            <w:pPr>
              <w:keepNext/>
              <w:keepLines/>
            </w:pPr>
            <w:r w:rsidRPr="00A36CCF"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  <w:p w:rsidR="004B0F4E" w:rsidRPr="00A36CCF" w:rsidRDefault="004B0F4E" w:rsidP="008E0652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8E0652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8E0652">
            <w:pPr>
              <w:keepNext/>
              <w:keepLines/>
            </w:pPr>
            <w:r w:rsidRPr="000A0AD5">
              <w:t>Определение общих результатов выборов на территории муниципального образования (на основании протоколов</w:t>
            </w:r>
            <w:r w:rsidR="008E0652">
              <w:t>,</w:t>
            </w:r>
            <w:r w:rsidRPr="000A0AD5">
              <w:t xml:space="preserve">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8E0652">
            <w:pPr>
              <w:keepNext/>
              <w:keepLines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8E0652">
            <w:pPr>
              <w:keepNext/>
              <w:keepLines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8E0652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8E0652">
            <w:pPr>
              <w:keepNext/>
              <w:keepLines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8E0652">
            <w:pPr>
              <w:keepNext/>
              <w:keepLines/>
            </w:pPr>
            <w:r w:rsidRPr="005F32E5">
              <w:t xml:space="preserve">(ч.1 ст.54 </w:t>
            </w:r>
            <w:r w:rsidR="00212D7B">
              <w:rPr>
                <w:i/>
              </w:rPr>
              <w:t>№20-оз</w:t>
            </w:r>
            <w:r w:rsidRPr="005F32E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8E0652">
            <w:pPr>
              <w:keepNext/>
              <w:keepLines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8E0652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8E0652">
            <w:pPr>
              <w:keepNext/>
              <w:keepLines/>
            </w:pPr>
            <w:r w:rsidRPr="0005118F">
              <w:t xml:space="preserve">Представление в ТИК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05118F" w:rsidRDefault="004B0F4E" w:rsidP="008E0652">
            <w:pPr>
              <w:keepNext/>
              <w:keepLines/>
            </w:pPr>
            <w:r w:rsidRPr="0005118F">
              <w:t xml:space="preserve">(ч.1 ст.54 </w:t>
            </w:r>
            <w:r w:rsidR="00212D7B">
              <w:rPr>
                <w:i/>
              </w:rPr>
              <w:t>№20-оз</w:t>
            </w:r>
            <w:r w:rsidRPr="0005118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8E0652">
            <w:pPr>
              <w:keepNext/>
              <w:keepLines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8E0652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8E0652">
            <w:pPr>
              <w:keepNext/>
              <w:keepLines/>
            </w:pPr>
            <w:r w:rsidRPr="00FC0D5D"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8E0652">
            <w:pPr>
              <w:keepNext/>
              <w:keepLines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FC0D5D" w:rsidRDefault="004B0F4E" w:rsidP="008E0652">
            <w:pPr>
              <w:keepNext/>
              <w:keepLines/>
            </w:pPr>
            <w:r w:rsidRPr="00FC0D5D"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8E0652">
            <w:pPr>
              <w:keepNext/>
              <w:keepLines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8E0652">
            <w:pPr>
              <w:keepNext/>
              <w:keepLines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  <w:p w:rsidR="004B0F4E" w:rsidRPr="00FC0D5D" w:rsidRDefault="004B0F4E" w:rsidP="008E0652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8E0652">
            <w:pPr>
              <w:keepNext/>
              <w:keepLines/>
            </w:pPr>
            <w:r w:rsidRPr="00FC0D5D"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8E0652">
            <w:pPr>
              <w:keepNext/>
              <w:keepLines/>
            </w:pPr>
            <w:r w:rsidRPr="00FC0D5D"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</w:t>
            </w:r>
            <w:r w:rsidRPr="00FC0D5D">
              <w:lastRenderedPageBreak/>
              <w:t>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FC0D5D" w:rsidRDefault="004B0F4E" w:rsidP="008E0652">
            <w:pPr>
              <w:keepNext/>
              <w:keepLines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8E0652">
            <w:pPr>
              <w:keepNext/>
              <w:keepLines/>
            </w:pPr>
            <w:r w:rsidRPr="00FC0D5D">
              <w:lastRenderedPageBreak/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  <w:p w:rsidR="004B0F4E" w:rsidRPr="00FC0D5D" w:rsidRDefault="004B0F4E" w:rsidP="008E0652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8E0652">
            <w:pPr>
              <w:keepNext/>
              <w:keepLines/>
              <w:rPr>
                <w:highlight w:val="yellow"/>
              </w:rPr>
            </w:pPr>
            <w:r w:rsidRPr="00E60C68"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6375B" w:rsidRDefault="004B0F4E" w:rsidP="008E0652">
            <w:pPr>
              <w:keepNext/>
              <w:keepLines/>
            </w:pPr>
            <w:r w:rsidRPr="00F6375B">
              <w:t xml:space="preserve">Регистрация избранных </w:t>
            </w:r>
            <w:proofErr w:type="gramStart"/>
            <w:r w:rsidRPr="00F6375B">
              <w:t>депутатов  и</w:t>
            </w:r>
            <w:proofErr w:type="gramEnd"/>
            <w:r w:rsidRPr="00F6375B">
              <w:t xml:space="preserve"> выдача им удостоверений об избрании при условии сложения ими полномочий, несовместимых со статусом депутата </w:t>
            </w: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F6375B" w:rsidRDefault="004B0F4E" w:rsidP="008E0652">
            <w:pPr>
              <w:keepNext/>
              <w:keepLines/>
            </w:pPr>
          </w:p>
          <w:p w:rsidR="004B0F4E" w:rsidRPr="00C57E90" w:rsidRDefault="004B0F4E" w:rsidP="008E0652">
            <w:pPr>
              <w:keepNext/>
              <w:keepLines/>
              <w:rPr>
                <w:highlight w:val="yellow"/>
              </w:rPr>
            </w:pPr>
            <w:r w:rsidRPr="00F6375B">
              <w:t xml:space="preserve">(ч.3 ст.54 </w:t>
            </w:r>
            <w:r w:rsidR="00212D7B" w:rsidRPr="00F6375B">
              <w:rPr>
                <w:i/>
              </w:rPr>
              <w:t>№20-</w:t>
            </w:r>
            <w:proofErr w:type="gramStart"/>
            <w:r w:rsidR="00212D7B" w:rsidRPr="00F6375B">
              <w:rPr>
                <w:i/>
              </w:rPr>
              <w:t>оз</w:t>
            </w:r>
            <w:r w:rsidRPr="00F6375B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8E0652">
            <w:pPr>
              <w:keepNext/>
              <w:keepLines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8E0652">
            <w:pPr>
              <w:keepNext/>
              <w:keepLines/>
            </w:pPr>
            <w:r w:rsidRPr="00D20F3C">
              <w:t xml:space="preserve">ТИК </w:t>
            </w:r>
          </w:p>
          <w:p w:rsidR="004B0F4E" w:rsidRPr="003723E1" w:rsidRDefault="004B0F4E" w:rsidP="008E0652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8E0652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8E0652">
            <w:pPr>
              <w:keepNext/>
              <w:keepLines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="008E0652">
              <w:t xml:space="preserve">из зарегистрированных </w:t>
            </w:r>
            <w:r w:rsidRPr="00BA4123">
              <w:t>кандидатов</w:t>
            </w:r>
          </w:p>
          <w:p w:rsidR="004B0F4E" w:rsidRPr="00BA4123" w:rsidRDefault="004B0F4E" w:rsidP="008E0652">
            <w:pPr>
              <w:keepNext/>
              <w:keepLines/>
              <w:rPr>
                <w:sz w:val="16"/>
              </w:rPr>
            </w:pPr>
          </w:p>
          <w:p w:rsidR="004B0F4E" w:rsidRPr="00BA4123" w:rsidRDefault="004B0F4E" w:rsidP="008E0652">
            <w:pPr>
              <w:keepNext/>
              <w:keepLines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8E0652">
            <w:pPr>
              <w:keepNext/>
              <w:keepLines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8E0652">
            <w:pPr>
              <w:keepNext/>
              <w:keepLines/>
            </w:pPr>
          </w:p>
          <w:p w:rsidR="004B0F4E" w:rsidRPr="00BA4123" w:rsidRDefault="004B0F4E" w:rsidP="008E0652">
            <w:pPr>
              <w:keepNext/>
              <w:keepLines/>
            </w:pPr>
          </w:p>
          <w:p w:rsidR="004B0F4E" w:rsidRPr="00BA4123" w:rsidRDefault="004B0F4E" w:rsidP="008E0652">
            <w:pPr>
              <w:keepNext/>
              <w:keepLines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8E0652">
            <w:pPr>
              <w:keepNext/>
              <w:keepLines/>
            </w:pPr>
            <w:r w:rsidRPr="00BA4123">
              <w:t xml:space="preserve">ТИК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8E0652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8E0652">
            <w:pPr>
              <w:keepNext/>
              <w:keepLines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="00E43EC8">
              <w:t xml:space="preserve">о результатах </w:t>
            </w:r>
            <w:r w:rsidRPr="003C6780">
              <w:t xml:space="preserve">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8E0652">
            <w:pPr>
              <w:keepNext/>
              <w:keepLines/>
              <w:rPr>
                <w:sz w:val="16"/>
                <w:szCs w:val="16"/>
              </w:rPr>
            </w:pPr>
          </w:p>
          <w:p w:rsidR="004B0F4E" w:rsidRPr="003C6780" w:rsidRDefault="004B0F4E" w:rsidP="008E0652">
            <w:pPr>
              <w:keepNext/>
              <w:keepLines/>
            </w:pPr>
            <w:r w:rsidRPr="003C6780">
              <w:t xml:space="preserve">(ч.4 ст.55 </w:t>
            </w:r>
            <w:r w:rsidR="00212D7B">
              <w:rPr>
                <w:i/>
              </w:rPr>
              <w:t>№20-</w:t>
            </w:r>
            <w:proofErr w:type="gramStart"/>
            <w:r w:rsidR="00212D7B">
              <w:rPr>
                <w:i/>
              </w:rPr>
              <w:t>оз</w:t>
            </w:r>
            <w:r w:rsidRPr="003C6780">
              <w:t xml:space="preserve"> 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8E0652">
            <w:pPr>
              <w:keepNext/>
              <w:keepLines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8E0652">
            <w:pPr>
              <w:keepNext/>
              <w:keepLines/>
            </w:pPr>
          </w:p>
          <w:p w:rsidR="004B0F4E" w:rsidRPr="003C6780" w:rsidRDefault="004B0F4E" w:rsidP="008E0652">
            <w:pPr>
              <w:keepNext/>
              <w:keepLines/>
            </w:pPr>
          </w:p>
          <w:p w:rsidR="004B0F4E" w:rsidRPr="003C6780" w:rsidRDefault="004B0F4E" w:rsidP="008E0652">
            <w:pPr>
              <w:keepNext/>
              <w:keepLines/>
            </w:pPr>
          </w:p>
          <w:p w:rsidR="004B0F4E" w:rsidRPr="003C6780" w:rsidRDefault="004B0F4E" w:rsidP="008E0652">
            <w:pPr>
              <w:keepNext/>
              <w:keepLines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8E0652">
            <w:pPr>
              <w:keepNext/>
              <w:keepLines/>
            </w:pPr>
            <w:r w:rsidRPr="003C6780">
              <w:t xml:space="preserve"> ТИК </w:t>
            </w:r>
          </w:p>
        </w:tc>
      </w:tr>
    </w:tbl>
    <w:p w:rsidR="00E43EC8" w:rsidRDefault="00E43EC8" w:rsidP="008E0652">
      <w:pPr>
        <w:keepNext/>
        <w:keepLines/>
        <w:ind w:left="-720" w:right="-519"/>
      </w:pPr>
    </w:p>
    <w:p w:rsidR="00970815" w:rsidRPr="009A6427" w:rsidRDefault="00970815" w:rsidP="008E0652">
      <w:pPr>
        <w:pStyle w:val="21"/>
        <w:keepNext/>
        <w:keepLines/>
        <w:jc w:val="left"/>
        <w:rPr>
          <w:sz w:val="24"/>
        </w:rPr>
      </w:pP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C" w:rsidRDefault="0014075C" w:rsidP="00970815">
      <w:r>
        <w:separator/>
      </w:r>
    </w:p>
  </w:endnote>
  <w:endnote w:type="continuationSeparator" w:id="0">
    <w:p w:rsidR="0014075C" w:rsidRDefault="0014075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C" w:rsidRDefault="0014075C" w:rsidP="00970815">
      <w:r>
        <w:separator/>
      </w:r>
    </w:p>
  </w:footnote>
  <w:footnote w:type="continuationSeparator" w:id="0">
    <w:p w:rsidR="0014075C" w:rsidRDefault="0014075C" w:rsidP="00970815">
      <w:r>
        <w:continuationSeparator/>
      </w:r>
    </w:p>
  </w:footnote>
  <w:footnote w:id="1">
    <w:p w:rsidR="007B022B" w:rsidRDefault="007B022B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7B022B" w:rsidRDefault="007B022B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7B022B" w:rsidRDefault="007B022B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7B022B" w:rsidRDefault="007B022B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 w:rsidR="008E0652">
        <w:t xml:space="preserve"> </w:t>
      </w:r>
      <w:r>
        <w:t>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36D7"/>
    <w:rsid w:val="000D44E1"/>
    <w:rsid w:val="000D4AD6"/>
    <w:rsid w:val="000D5C6B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75C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95C05"/>
    <w:rsid w:val="001A2991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A8A"/>
    <w:rsid w:val="002331E0"/>
    <w:rsid w:val="00235619"/>
    <w:rsid w:val="0024567A"/>
    <w:rsid w:val="002477E0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1C"/>
    <w:rsid w:val="003D63D2"/>
    <w:rsid w:val="003D70D4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4233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044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1B01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53FC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22B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0652"/>
    <w:rsid w:val="008E543C"/>
    <w:rsid w:val="008E59F7"/>
    <w:rsid w:val="008E5C39"/>
    <w:rsid w:val="008E7EB1"/>
    <w:rsid w:val="008F3BF3"/>
    <w:rsid w:val="008F3FBE"/>
    <w:rsid w:val="00911AD8"/>
    <w:rsid w:val="00921545"/>
    <w:rsid w:val="0092222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32F3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64BF6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66FE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1FD9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561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248A"/>
    <w:rsid w:val="00C64706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DF7AE4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3EC8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341E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6375B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951E20-4A41-4199-8622-ADD91F7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5EE7-7842-4CF2-9F23-C498C588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Shut</cp:lastModifiedBy>
  <cp:revision>84</cp:revision>
  <cp:lastPrinted>2019-05-20T06:41:00Z</cp:lastPrinted>
  <dcterms:created xsi:type="dcterms:W3CDTF">2018-11-08T06:57:00Z</dcterms:created>
  <dcterms:modified xsi:type="dcterms:W3CDTF">2019-06-17T09:46:00Z</dcterms:modified>
</cp:coreProperties>
</file>